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A0D" w:rsidRDefault="00031A0D" w:rsidP="00F7540E">
      <w:pPr>
        <w:autoSpaceDE w:val="0"/>
        <w:autoSpaceDN w:val="0"/>
        <w:adjustRightInd w:val="0"/>
        <w:jc w:val="center"/>
        <w:rPr>
          <w:i w:val="0"/>
          <w:spacing w:val="90"/>
          <w:sz w:val="52"/>
          <w:szCs w:val="52"/>
        </w:rPr>
      </w:pPr>
      <w:r>
        <w:rPr>
          <w:b w:val="0"/>
          <w:szCs w:val="28"/>
        </w:rPr>
        <w:t>.</w:t>
      </w:r>
      <w:r w:rsidR="002B2571" w:rsidRPr="002B2571">
        <w:rPr>
          <w:i w:val="0"/>
          <w:spacing w:val="90"/>
          <w:sz w:val="52"/>
          <w:szCs w:val="52"/>
        </w:rPr>
        <w:t>Нормативы финансирования</w:t>
      </w:r>
    </w:p>
    <w:p w:rsidR="00031A0D" w:rsidRPr="00867F01" w:rsidRDefault="00246222" w:rsidP="00031A0D">
      <w:pPr>
        <w:autoSpaceDE w:val="0"/>
        <w:autoSpaceDN w:val="0"/>
        <w:adjustRightInd w:val="0"/>
        <w:spacing w:line="240" w:lineRule="auto"/>
        <w:ind w:firstLine="0"/>
        <w:jc w:val="center"/>
        <w:rPr>
          <w:b w:val="0"/>
          <w:bCs w:val="0"/>
          <w:iCs w:val="0"/>
          <w:sz w:val="32"/>
          <w:szCs w:val="32"/>
          <w:u w:val="single"/>
        </w:rPr>
      </w:pPr>
      <w:r>
        <w:rPr>
          <w:spacing w:val="90"/>
          <w:sz w:val="32"/>
          <w:szCs w:val="32"/>
          <w:u w:val="single"/>
        </w:rPr>
        <w:t>В соответствии со ст.21областного закона Новгородской области от 29.12.2020 №666-ОЗ «Об областном бюджете на 2021 год и на плановый период 2022и 2023 годов»</w:t>
      </w:r>
    </w:p>
    <w:tbl>
      <w:tblPr>
        <w:tblStyle w:val="a5"/>
        <w:tblW w:w="0" w:type="auto"/>
        <w:tblInd w:w="-459" w:type="dxa"/>
        <w:tblLook w:val="04A0"/>
      </w:tblPr>
      <w:tblGrid>
        <w:gridCol w:w="8222"/>
        <w:gridCol w:w="1808"/>
      </w:tblGrid>
      <w:tr w:rsidR="00031A0D" w:rsidTr="00867F01">
        <w:tc>
          <w:tcPr>
            <w:tcW w:w="8222" w:type="dxa"/>
          </w:tcPr>
          <w:p w:rsidR="00031A0D" w:rsidRPr="00867F01" w:rsidRDefault="00031A0D" w:rsidP="00BA7A71">
            <w:pPr>
              <w:ind w:firstLine="0"/>
              <w:rPr>
                <w:rFonts w:eastAsia="Times New Roman"/>
                <w:i w:val="0"/>
                <w:sz w:val="36"/>
                <w:szCs w:val="36"/>
              </w:rPr>
            </w:pPr>
            <w:r w:rsidRPr="00867F01">
              <w:rPr>
                <w:i w:val="0"/>
                <w:sz w:val="36"/>
                <w:szCs w:val="36"/>
              </w:rPr>
              <w:t>Федеральное единовременное пособие при передаче ребенка на воспитание в семью составляет</w:t>
            </w:r>
            <w:r w:rsidR="00867F01" w:rsidRPr="00031A0D">
              <w:rPr>
                <w:rFonts w:eastAsia="Times New Roman"/>
                <w:b w:val="0"/>
                <w:i w:val="0"/>
                <w:szCs w:val="28"/>
              </w:rPr>
              <w:t xml:space="preserve"> с 1 февраля 20</w:t>
            </w:r>
            <w:r w:rsidR="00ED25A8">
              <w:rPr>
                <w:rFonts w:eastAsia="Times New Roman"/>
                <w:b w:val="0"/>
                <w:i w:val="0"/>
                <w:szCs w:val="28"/>
              </w:rPr>
              <w:t>2</w:t>
            </w:r>
            <w:r w:rsidR="00BA7A71">
              <w:rPr>
                <w:rFonts w:eastAsia="Times New Roman"/>
                <w:b w:val="0"/>
                <w:i w:val="0"/>
                <w:szCs w:val="28"/>
              </w:rPr>
              <w:t>1</w:t>
            </w:r>
            <w:r w:rsidR="00867F01" w:rsidRPr="00031A0D">
              <w:rPr>
                <w:rFonts w:eastAsia="Times New Roman"/>
                <w:b w:val="0"/>
                <w:i w:val="0"/>
                <w:szCs w:val="28"/>
              </w:rPr>
              <w:t xml:space="preserve"> года</w:t>
            </w:r>
            <w:r w:rsidR="00867F01">
              <w:rPr>
                <w:rFonts w:eastAsia="Times New Roman"/>
                <w:b w:val="0"/>
                <w:i w:val="0"/>
                <w:szCs w:val="28"/>
              </w:rPr>
              <w:t xml:space="preserve"> </w:t>
            </w:r>
          </w:p>
        </w:tc>
        <w:tc>
          <w:tcPr>
            <w:tcW w:w="1808" w:type="dxa"/>
            <w:vAlign w:val="center"/>
          </w:tcPr>
          <w:p w:rsidR="00031A0D" w:rsidRPr="00D332D0" w:rsidRDefault="00231868" w:rsidP="00031A0D">
            <w:pPr>
              <w:spacing w:line="360" w:lineRule="atLeast"/>
              <w:ind w:firstLine="0"/>
              <w:rPr>
                <w:rFonts w:eastAsia="Calibri"/>
                <w:i w:val="0"/>
                <w:sz w:val="32"/>
                <w:szCs w:val="32"/>
                <w:lang w:eastAsia="ar-SA"/>
              </w:rPr>
            </w:pPr>
            <w:r w:rsidRPr="00D332D0">
              <w:rPr>
                <w:rFonts w:eastAsia="Times New Roman"/>
                <w:i w:val="0"/>
                <w:sz w:val="32"/>
                <w:szCs w:val="32"/>
              </w:rPr>
              <w:t>1</w:t>
            </w:r>
            <w:r w:rsidR="00ED25A8" w:rsidRPr="00D332D0">
              <w:rPr>
                <w:rFonts w:eastAsia="Times New Roman"/>
                <w:i w:val="0"/>
                <w:sz w:val="32"/>
                <w:szCs w:val="32"/>
              </w:rPr>
              <w:t>8</w:t>
            </w:r>
            <w:r w:rsidR="00246222" w:rsidRPr="00D332D0">
              <w:rPr>
                <w:rFonts w:eastAsia="Times New Roman"/>
                <w:i w:val="0"/>
                <w:sz w:val="32"/>
                <w:szCs w:val="32"/>
              </w:rPr>
              <w:t>886</w:t>
            </w:r>
            <w:r w:rsidRPr="00D332D0">
              <w:rPr>
                <w:rFonts w:eastAsia="Times New Roman"/>
                <w:i w:val="0"/>
                <w:sz w:val="32"/>
                <w:szCs w:val="32"/>
              </w:rPr>
              <w:t>,</w:t>
            </w:r>
            <w:r w:rsidR="00246222" w:rsidRPr="00D332D0">
              <w:rPr>
                <w:rFonts w:eastAsia="Times New Roman"/>
                <w:i w:val="0"/>
                <w:sz w:val="32"/>
                <w:szCs w:val="32"/>
              </w:rPr>
              <w:t>32</w:t>
            </w:r>
          </w:p>
          <w:p w:rsidR="00031A0D" w:rsidRPr="00867F01" w:rsidRDefault="00031A0D" w:rsidP="00031A0D">
            <w:pPr>
              <w:ind w:firstLine="0"/>
              <w:rPr>
                <w:rFonts w:eastAsia="Times New Roman"/>
                <w:i w:val="0"/>
                <w:sz w:val="36"/>
                <w:szCs w:val="36"/>
              </w:rPr>
            </w:pPr>
          </w:p>
        </w:tc>
      </w:tr>
      <w:tr w:rsidR="00031A0D" w:rsidTr="00867F01">
        <w:tc>
          <w:tcPr>
            <w:tcW w:w="8222" w:type="dxa"/>
          </w:tcPr>
          <w:p w:rsidR="00031A0D" w:rsidRPr="00867F01" w:rsidRDefault="00031A0D" w:rsidP="00BA7A71">
            <w:pPr>
              <w:ind w:firstLine="0"/>
              <w:rPr>
                <w:rFonts w:eastAsia="Times New Roman"/>
                <w:i w:val="0"/>
                <w:sz w:val="36"/>
                <w:szCs w:val="36"/>
              </w:rPr>
            </w:pPr>
            <w:r w:rsidRPr="00867F01">
              <w:rPr>
                <w:i w:val="0"/>
                <w:sz w:val="36"/>
                <w:szCs w:val="36"/>
              </w:rPr>
              <w:t>Федеральное единовременное пособие при усыновлении ребенка-инвалида, ребенка в возрасте старше семи лет, а также детей, являющихся братьями и (или) сестрами, составляет</w:t>
            </w:r>
            <w:r w:rsidR="00867F01" w:rsidRPr="00031A0D">
              <w:rPr>
                <w:rFonts w:eastAsia="Times New Roman"/>
                <w:b w:val="0"/>
                <w:i w:val="0"/>
                <w:szCs w:val="28"/>
              </w:rPr>
              <w:t xml:space="preserve"> с 1 февраля 20</w:t>
            </w:r>
            <w:r w:rsidR="00ED25A8">
              <w:rPr>
                <w:rFonts w:eastAsia="Times New Roman"/>
                <w:b w:val="0"/>
                <w:i w:val="0"/>
                <w:szCs w:val="28"/>
              </w:rPr>
              <w:t>2</w:t>
            </w:r>
            <w:r w:rsidR="00BA7A71">
              <w:rPr>
                <w:rFonts w:eastAsia="Times New Roman"/>
                <w:b w:val="0"/>
                <w:i w:val="0"/>
                <w:szCs w:val="28"/>
              </w:rPr>
              <w:t>1</w:t>
            </w:r>
            <w:r w:rsidR="00867F01" w:rsidRPr="00031A0D">
              <w:rPr>
                <w:rFonts w:eastAsia="Times New Roman"/>
                <w:b w:val="0"/>
                <w:i w:val="0"/>
                <w:szCs w:val="28"/>
              </w:rPr>
              <w:t xml:space="preserve"> года</w:t>
            </w:r>
          </w:p>
        </w:tc>
        <w:tc>
          <w:tcPr>
            <w:tcW w:w="1808" w:type="dxa"/>
            <w:vAlign w:val="center"/>
          </w:tcPr>
          <w:p w:rsidR="00D332D0" w:rsidRPr="00D332D0" w:rsidRDefault="00D332D0" w:rsidP="00D332D0">
            <w:pPr>
              <w:shd w:val="clear" w:color="auto" w:fill="FFFFFF"/>
              <w:spacing w:line="315" w:lineRule="atLeast"/>
              <w:ind w:firstLine="34"/>
              <w:jc w:val="center"/>
              <w:rPr>
                <w:rFonts w:eastAsia="Times New Roman"/>
                <w:bCs w:val="0"/>
                <w:i w:val="0"/>
                <w:iCs w:val="0"/>
                <w:color w:val="000000"/>
                <w:sz w:val="32"/>
                <w:szCs w:val="32"/>
                <w:lang w:eastAsia="ru-RU"/>
              </w:rPr>
            </w:pPr>
            <w:r w:rsidRPr="00D332D0">
              <w:rPr>
                <w:rFonts w:eastAsia="Times New Roman"/>
                <w:bCs w:val="0"/>
                <w:i w:val="0"/>
                <w:iCs w:val="0"/>
                <w:color w:val="000000"/>
                <w:sz w:val="32"/>
                <w:szCs w:val="32"/>
                <w:lang w:eastAsia="ru-RU"/>
              </w:rPr>
              <w:t>144306, 88</w:t>
            </w:r>
          </w:p>
          <w:p w:rsidR="00D332D0" w:rsidRPr="00D332D0" w:rsidRDefault="00D332D0" w:rsidP="00D332D0">
            <w:pPr>
              <w:shd w:val="clear" w:color="auto" w:fill="FFFFFF"/>
              <w:spacing w:line="315" w:lineRule="atLeast"/>
              <w:ind w:firstLine="540"/>
              <w:rPr>
                <w:rFonts w:ascii="Arial" w:eastAsia="Times New Roman" w:hAnsi="Arial" w:cs="Arial"/>
                <w:b w:val="0"/>
                <w:bCs w:val="0"/>
                <w:i w:val="0"/>
                <w:iCs w:val="0"/>
                <w:color w:val="000000"/>
                <w:sz w:val="26"/>
                <w:szCs w:val="26"/>
                <w:lang w:eastAsia="ru-RU"/>
              </w:rPr>
            </w:pPr>
            <w:r w:rsidRPr="00D332D0">
              <w:rPr>
                <w:rFonts w:ascii="Arial" w:eastAsia="Times New Roman" w:hAnsi="Arial" w:cs="Arial"/>
                <w:b w:val="0"/>
                <w:bCs w:val="0"/>
                <w:i w:val="0"/>
                <w:iCs w:val="0"/>
                <w:color w:val="000000"/>
                <w:sz w:val="26"/>
                <w:lang w:eastAsia="ru-RU"/>
              </w:rPr>
              <w:t> </w:t>
            </w:r>
          </w:p>
          <w:p w:rsidR="00031A0D" w:rsidRPr="00867F01" w:rsidRDefault="00031A0D" w:rsidP="00ED25A8">
            <w:pPr>
              <w:ind w:firstLine="0"/>
              <w:rPr>
                <w:rFonts w:eastAsia="Times New Roman"/>
                <w:i w:val="0"/>
                <w:sz w:val="36"/>
                <w:szCs w:val="36"/>
              </w:rPr>
            </w:pPr>
          </w:p>
        </w:tc>
      </w:tr>
    </w:tbl>
    <w:p w:rsidR="00C31CE3" w:rsidRPr="00FC32D2" w:rsidRDefault="00C31CE3" w:rsidP="00C31CE3">
      <w:pPr>
        <w:jc w:val="center"/>
        <w:rPr>
          <w:b w:val="0"/>
          <w:bCs w:val="0"/>
          <w:spacing w:val="2"/>
          <w:sz w:val="32"/>
          <w:szCs w:val="32"/>
        </w:rPr>
      </w:pPr>
      <w:r w:rsidRPr="00FC32D2">
        <w:rPr>
          <w:b w:val="0"/>
          <w:bCs w:val="0"/>
          <w:spacing w:val="2"/>
          <w:sz w:val="32"/>
          <w:szCs w:val="32"/>
        </w:rPr>
        <w:t xml:space="preserve"> </w:t>
      </w:r>
    </w:p>
    <w:tbl>
      <w:tblPr>
        <w:tblW w:w="10065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364"/>
        <w:gridCol w:w="1701"/>
      </w:tblGrid>
      <w:tr w:rsidR="00867F01" w:rsidRPr="00437B4E" w:rsidTr="00867F01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01" w:rsidRPr="00867F01" w:rsidRDefault="00867F01" w:rsidP="00F441C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Cs w:val="0"/>
                <w:i w:val="0"/>
                <w:iCs w:val="0"/>
                <w:sz w:val="36"/>
                <w:szCs w:val="36"/>
              </w:rPr>
            </w:pPr>
            <w:r w:rsidRPr="00867F01">
              <w:rPr>
                <w:bCs w:val="0"/>
                <w:i w:val="0"/>
                <w:iCs w:val="0"/>
                <w:sz w:val="36"/>
                <w:szCs w:val="36"/>
              </w:rPr>
              <w:t>Размер единовременного пособия при усыновлении (удочерении) детей-сирот и детей, оставшихся без попечения родителей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F01" w:rsidRPr="000A453E" w:rsidRDefault="00D332D0" w:rsidP="00F441C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 w:val="0"/>
                <w:i w:val="0"/>
                <w:iCs w:val="0"/>
                <w:sz w:val="36"/>
                <w:szCs w:val="36"/>
              </w:rPr>
            </w:pPr>
            <w:r>
              <w:rPr>
                <w:bCs w:val="0"/>
                <w:i w:val="0"/>
                <w:iCs w:val="0"/>
                <w:sz w:val="36"/>
                <w:szCs w:val="36"/>
              </w:rPr>
              <w:t>120300</w:t>
            </w:r>
          </w:p>
        </w:tc>
      </w:tr>
      <w:tr w:rsidR="00867F01" w:rsidRPr="00437B4E" w:rsidTr="00867F01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01" w:rsidRPr="00867F01" w:rsidRDefault="00867F01" w:rsidP="00867F0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Cs w:val="0"/>
                <w:i w:val="0"/>
                <w:iCs w:val="0"/>
                <w:sz w:val="36"/>
                <w:szCs w:val="36"/>
              </w:rPr>
            </w:pPr>
            <w:r w:rsidRPr="00867F01">
              <w:rPr>
                <w:bCs w:val="0"/>
                <w:i w:val="0"/>
                <w:iCs w:val="0"/>
                <w:sz w:val="36"/>
                <w:szCs w:val="36"/>
              </w:rPr>
              <w:t xml:space="preserve">Содержание ребенка в семье опекуна (попечителя) и приемной семье, за исключением ребенка с ограниченными возможностями здоровья, ребенка-инвалида </w:t>
            </w:r>
            <w:proofErr w:type="gramStart"/>
            <w:r w:rsidRPr="00867F01">
              <w:rPr>
                <w:bCs w:val="0"/>
                <w:i w:val="0"/>
                <w:iCs w:val="0"/>
                <w:sz w:val="36"/>
                <w:szCs w:val="36"/>
              </w:rPr>
              <w:t>(</w:t>
            </w:r>
            <w:r>
              <w:rPr>
                <w:bCs w:val="0"/>
                <w:i w:val="0"/>
                <w:iCs w:val="0"/>
                <w:sz w:val="36"/>
                <w:szCs w:val="36"/>
              </w:rPr>
              <w:t xml:space="preserve"> </w:t>
            </w:r>
            <w:proofErr w:type="gramEnd"/>
            <w:r>
              <w:rPr>
                <w:bCs w:val="0"/>
                <w:i w:val="0"/>
                <w:iCs w:val="0"/>
                <w:sz w:val="36"/>
                <w:szCs w:val="36"/>
              </w:rPr>
              <w:t xml:space="preserve">рублей </w:t>
            </w:r>
            <w:r w:rsidRPr="00867F01">
              <w:rPr>
                <w:bCs w:val="0"/>
                <w:i w:val="0"/>
                <w:iCs w:val="0"/>
                <w:sz w:val="36"/>
                <w:szCs w:val="36"/>
              </w:rPr>
              <w:t xml:space="preserve">в месяц)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F01" w:rsidRPr="00867F01" w:rsidRDefault="00D332D0" w:rsidP="00D332D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 w:val="0"/>
                <w:i w:val="0"/>
                <w:iCs w:val="0"/>
                <w:sz w:val="36"/>
                <w:szCs w:val="36"/>
              </w:rPr>
            </w:pPr>
            <w:r>
              <w:rPr>
                <w:bCs w:val="0"/>
                <w:i w:val="0"/>
                <w:iCs w:val="0"/>
                <w:sz w:val="36"/>
                <w:szCs w:val="36"/>
              </w:rPr>
              <w:t>8164</w:t>
            </w:r>
            <w:r w:rsidR="00867F01" w:rsidRPr="00867F01">
              <w:rPr>
                <w:bCs w:val="0"/>
                <w:i w:val="0"/>
                <w:iCs w:val="0"/>
                <w:sz w:val="36"/>
                <w:szCs w:val="36"/>
              </w:rPr>
              <w:t>,</w:t>
            </w:r>
            <w:r>
              <w:rPr>
                <w:bCs w:val="0"/>
                <w:i w:val="0"/>
                <w:iCs w:val="0"/>
                <w:sz w:val="36"/>
                <w:szCs w:val="36"/>
              </w:rPr>
              <w:t>3</w:t>
            </w:r>
            <w:r w:rsidR="00867F01" w:rsidRPr="00867F01">
              <w:rPr>
                <w:bCs w:val="0"/>
                <w:i w:val="0"/>
                <w:iCs w:val="0"/>
                <w:sz w:val="36"/>
                <w:szCs w:val="36"/>
              </w:rPr>
              <w:t xml:space="preserve"> </w:t>
            </w:r>
          </w:p>
        </w:tc>
      </w:tr>
      <w:tr w:rsidR="00867F01" w:rsidRPr="00437B4E" w:rsidTr="00867F01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01" w:rsidRPr="00867F01" w:rsidRDefault="00867F0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Cs w:val="0"/>
                <w:i w:val="0"/>
                <w:iCs w:val="0"/>
                <w:sz w:val="36"/>
                <w:szCs w:val="36"/>
              </w:rPr>
            </w:pPr>
            <w:r w:rsidRPr="00867F01">
              <w:rPr>
                <w:bCs w:val="0"/>
                <w:i w:val="0"/>
                <w:iCs w:val="0"/>
                <w:sz w:val="36"/>
                <w:szCs w:val="36"/>
              </w:rPr>
              <w:t>Содержание в семье опекуна (попечителя) и приемной семье ребенка с ограниченными возможностями здоровья, ребенка-инвалида (</w:t>
            </w:r>
            <w:r>
              <w:rPr>
                <w:bCs w:val="0"/>
                <w:i w:val="0"/>
                <w:iCs w:val="0"/>
                <w:sz w:val="36"/>
                <w:szCs w:val="36"/>
              </w:rPr>
              <w:t>рублей</w:t>
            </w:r>
            <w:r w:rsidRPr="00867F01">
              <w:rPr>
                <w:bCs w:val="0"/>
                <w:i w:val="0"/>
                <w:iCs w:val="0"/>
                <w:sz w:val="36"/>
                <w:szCs w:val="36"/>
              </w:rPr>
              <w:t xml:space="preserve"> в месяц)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F01" w:rsidRPr="00867F01" w:rsidRDefault="000E6B89" w:rsidP="00D332D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 w:val="0"/>
                <w:i w:val="0"/>
                <w:iCs w:val="0"/>
                <w:sz w:val="36"/>
                <w:szCs w:val="36"/>
              </w:rPr>
            </w:pPr>
            <w:r>
              <w:rPr>
                <w:bCs w:val="0"/>
                <w:i w:val="0"/>
                <w:iCs w:val="0"/>
                <w:sz w:val="36"/>
                <w:szCs w:val="36"/>
              </w:rPr>
              <w:t>9</w:t>
            </w:r>
            <w:r w:rsidR="00D332D0">
              <w:rPr>
                <w:bCs w:val="0"/>
                <w:i w:val="0"/>
                <w:iCs w:val="0"/>
                <w:sz w:val="36"/>
                <w:szCs w:val="36"/>
              </w:rPr>
              <w:t>797</w:t>
            </w:r>
            <w:r w:rsidR="00867F01" w:rsidRPr="00867F01">
              <w:rPr>
                <w:bCs w:val="0"/>
                <w:i w:val="0"/>
                <w:iCs w:val="0"/>
                <w:sz w:val="36"/>
                <w:szCs w:val="36"/>
              </w:rPr>
              <w:t xml:space="preserve">,0 </w:t>
            </w:r>
          </w:p>
        </w:tc>
      </w:tr>
      <w:tr w:rsidR="00867F01" w:rsidRPr="00031A0D" w:rsidTr="00867F01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01" w:rsidRPr="00867F01" w:rsidRDefault="00867F01" w:rsidP="00867F0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Cs w:val="0"/>
                <w:i w:val="0"/>
                <w:iCs w:val="0"/>
                <w:sz w:val="36"/>
                <w:szCs w:val="36"/>
              </w:rPr>
            </w:pPr>
            <w:r w:rsidRPr="00867F01">
              <w:rPr>
                <w:bCs w:val="0"/>
                <w:i w:val="0"/>
                <w:iCs w:val="0"/>
                <w:sz w:val="36"/>
                <w:szCs w:val="36"/>
              </w:rPr>
              <w:t xml:space="preserve">Вознаграждение приемному родителю (в </w:t>
            </w:r>
            <w:r>
              <w:rPr>
                <w:bCs w:val="0"/>
                <w:i w:val="0"/>
                <w:iCs w:val="0"/>
                <w:sz w:val="36"/>
                <w:szCs w:val="36"/>
              </w:rPr>
              <w:t>мес.</w:t>
            </w:r>
            <w:r w:rsidRPr="00867F01">
              <w:rPr>
                <w:bCs w:val="0"/>
                <w:i w:val="0"/>
                <w:iCs w:val="0"/>
                <w:sz w:val="36"/>
                <w:szCs w:val="36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F01" w:rsidRPr="00867F01" w:rsidRDefault="00D653D9" w:rsidP="00D332D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 w:val="0"/>
                <w:i w:val="0"/>
                <w:iCs w:val="0"/>
                <w:sz w:val="36"/>
                <w:szCs w:val="36"/>
              </w:rPr>
            </w:pPr>
            <w:r>
              <w:rPr>
                <w:bCs w:val="0"/>
                <w:i w:val="0"/>
                <w:iCs w:val="0"/>
                <w:sz w:val="36"/>
                <w:szCs w:val="36"/>
              </w:rPr>
              <w:t>6</w:t>
            </w:r>
            <w:r w:rsidR="00D332D0">
              <w:rPr>
                <w:bCs w:val="0"/>
                <w:i w:val="0"/>
                <w:iCs w:val="0"/>
                <w:sz w:val="36"/>
                <w:szCs w:val="36"/>
              </w:rPr>
              <w:t>272</w:t>
            </w:r>
            <w:r w:rsidR="00867F01" w:rsidRPr="00867F01">
              <w:rPr>
                <w:bCs w:val="0"/>
                <w:i w:val="0"/>
                <w:iCs w:val="0"/>
                <w:sz w:val="36"/>
                <w:szCs w:val="36"/>
              </w:rPr>
              <w:t xml:space="preserve">,0 </w:t>
            </w:r>
          </w:p>
        </w:tc>
      </w:tr>
      <w:tr w:rsidR="00867F01" w:rsidRPr="00031A0D" w:rsidTr="00867F01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01" w:rsidRPr="00867F01" w:rsidRDefault="00867F01" w:rsidP="00867F01">
            <w:pPr>
              <w:autoSpaceDE w:val="0"/>
              <w:autoSpaceDN w:val="0"/>
              <w:adjustRightInd w:val="0"/>
              <w:spacing w:line="240" w:lineRule="auto"/>
              <w:ind w:firstLine="0"/>
              <w:outlineLvl w:val="0"/>
              <w:rPr>
                <w:i w:val="0"/>
                <w:sz w:val="36"/>
                <w:szCs w:val="36"/>
              </w:rPr>
            </w:pPr>
            <w:r w:rsidRPr="00867F01">
              <w:rPr>
                <w:i w:val="0"/>
                <w:sz w:val="36"/>
                <w:szCs w:val="36"/>
              </w:rPr>
              <w:t>Размер единовременной выплаты лицам из числа детей-сирот и детей, оставшихся без попечения родителей, на ремонт находящихся в их собственности жилых помещений, расположенных на территории Новгородской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F01" w:rsidRPr="000A453E" w:rsidRDefault="00982251" w:rsidP="00031A0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i w:val="0"/>
                <w:sz w:val="36"/>
                <w:szCs w:val="36"/>
              </w:rPr>
            </w:pPr>
            <w:r>
              <w:rPr>
                <w:i w:val="0"/>
                <w:sz w:val="36"/>
                <w:szCs w:val="36"/>
              </w:rPr>
              <w:t>38500</w:t>
            </w:r>
          </w:p>
          <w:p w:rsidR="00867F01" w:rsidRPr="00867F01" w:rsidRDefault="00867F01" w:rsidP="00D332D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i w:val="0"/>
                <w:sz w:val="36"/>
                <w:szCs w:val="36"/>
              </w:rPr>
            </w:pPr>
            <w:r w:rsidRPr="000A453E">
              <w:rPr>
                <w:i w:val="0"/>
                <w:sz w:val="36"/>
                <w:szCs w:val="36"/>
              </w:rPr>
              <w:t xml:space="preserve"> </w:t>
            </w:r>
          </w:p>
        </w:tc>
      </w:tr>
    </w:tbl>
    <w:p w:rsidR="003E630F" w:rsidRPr="00437B4E" w:rsidRDefault="003E630F" w:rsidP="00BA7A71">
      <w:pPr>
        <w:autoSpaceDE w:val="0"/>
        <w:autoSpaceDN w:val="0"/>
        <w:adjustRightInd w:val="0"/>
        <w:spacing w:line="240" w:lineRule="auto"/>
        <w:ind w:firstLine="0"/>
        <w:jc w:val="right"/>
        <w:rPr>
          <w:bCs w:val="0"/>
          <w:i w:val="0"/>
          <w:iCs w:val="0"/>
          <w:sz w:val="32"/>
          <w:szCs w:val="32"/>
        </w:rPr>
      </w:pPr>
    </w:p>
    <w:sectPr w:rsidR="003E630F" w:rsidRPr="00437B4E" w:rsidSect="00867F0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22EF"/>
    <w:rsid w:val="00031A0D"/>
    <w:rsid w:val="000967E6"/>
    <w:rsid w:val="000A453E"/>
    <w:rsid w:val="000E6B89"/>
    <w:rsid w:val="00186F4F"/>
    <w:rsid w:val="001B21AE"/>
    <w:rsid w:val="00231868"/>
    <w:rsid w:val="00245A35"/>
    <w:rsid w:val="00246222"/>
    <w:rsid w:val="002B2571"/>
    <w:rsid w:val="003431A4"/>
    <w:rsid w:val="003A18D1"/>
    <w:rsid w:val="003E0B69"/>
    <w:rsid w:val="003E61C7"/>
    <w:rsid w:val="003E630F"/>
    <w:rsid w:val="00437B4E"/>
    <w:rsid w:val="004C34D8"/>
    <w:rsid w:val="00564F65"/>
    <w:rsid w:val="00577FB8"/>
    <w:rsid w:val="0058385B"/>
    <w:rsid w:val="005A138C"/>
    <w:rsid w:val="006722EF"/>
    <w:rsid w:val="00706F91"/>
    <w:rsid w:val="0077558F"/>
    <w:rsid w:val="00790A68"/>
    <w:rsid w:val="007B0078"/>
    <w:rsid w:val="0084197D"/>
    <w:rsid w:val="00867F01"/>
    <w:rsid w:val="008A118E"/>
    <w:rsid w:val="00900FEC"/>
    <w:rsid w:val="00905489"/>
    <w:rsid w:val="00982251"/>
    <w:rsid w:val="00AB5B49"/>
    <w:rsid w:val="00AF581E"/>
    <w:rsid w:val="00BA2423"/>
    <w:rsid w:val="00BA7A71"/>
    <w:rsid w:val="00BF334D"/>
    <w:rsid w:val="00C31CE3"/>
    <w:rsid w:val="00D332D0"/>
    <w:rsid w:val="00D653D9"/>
    <w:rsid w:val="00DB6BAC"/>
    <w:rsid w:val="00DD206B"/>
    <w:rsid w:val="00DE26E7"/>
    <w:rsid w:val="00DE6085"/>
    <w:rsid w:val="00E2110C"/>
    <w:rsid w:val="00E90F8F"/>
    <w:rsid w:val="00ED25A8"/>
    <w:rsid w:val="00F754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bCs/>
        <w:i/>
        <w:iCs/>
        <w:sz w:val="28"/>
        <w:szCs w:val="3276"/>
        <w:lang w:val="ru-RU" w:eastAsia="en-US" w:bidi="ar-SA"/>
      </w:rPr>
    </w:rPrDefault>
    <w:pPrDefault>
      <w:pPr>
        <w:spacing w:line="360" w:lineRule="atLeas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F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7FB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FB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31A0D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D332D0"/>
  </w:style>
  <w:style w:type="character" w:customStyle="1" w:styleId="nobr">
    <w:name w:val="nobr"/>
    <w:basedOn w:val="a0"/>
    <w:rsid w:val="00D332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bCs/>
        <w:i/>
        <w:iCs/>
        <w:sz w:val="28"/>
        <w:szCs w:val="3276"/>
        <w:lang w:val="ru-RU" w:eastAsia="en-US" w:bidi="ar-SA"/>
      </w:rPr>
    </w:rPrDefault>
    <w:pPrDefault>
      <w:pPr>
        <w:spacing w:line="360" w:lineRule="atLeas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2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68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697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Шепелева Валентина Юрьевна</dc:creator>
  <cp:lastModifiedBy>Образование</cp:lastModifiedBy>
  <cp:revision>3</cp:revision>
  <cp:lastPrinted>2017-01-13T12:58:00Z</cp:lastPrinted>
  <dcterms:created xsi:type="dcterms:W3CDTF">2021-03-19T07:35:00Z</dcterms:created>
  <dcterms:modified xsi:type="dcterms:W3CDTF">2021-03-19T08:58:00Z</dcterms:modified>
</cp:coreProperties>
</file>