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63B" w:rsidRPr="002B663B" w:rsidRDefault="002B663B" w:rsidP="002B6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overflowPunct w:val="0"/>
        <w:autoSpaceDE w:val="0"/>
        <w:autoSpaceDN w:val="0"/>
        <w:adjustRightInd w:val="0"/>
        <w:spacing w:after="60" w:line="240" w:lineRule="auto"/>
        <w:jc w:val="center"/>
        <w:textAlignment w:val="baseline"/>
        <w:rPr>
          <w:rFonts w:ascii="Times New Roman" w:eastAsia="Times New Roman" w:hAnsi="Times New Roman" w:cs="Times New Roman"/>
          <w:sz w:val="40"/>
          <w:szCs w:val="52"/>
        </w:rPr>
      </w:pPr>
      <w:r w:rsidRPr="002B663B">
        <w:rPr>
          <w:rFonts w:ascii="Times New Roman" w:eastAsia="Times New Roman" w:hAnsi="Times New Roman" w:cs="Times New Roman"/>
          <w:sz w:val="40"/>
          <w:szCs w:val="52"/>
          <w:lang w:val="en-US"/>
        </w:rPr>
        <w:t>Speaking</w:t>
      </w:r>
    </w:p>
    <w:p w:rsidR="002B663B" w:rsidRPr="002B663B" w:rsidRDefault="002B663B" w:rsidP="002B663B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val="en-GB" w:eastAsia="ko-KR"/>
        </w:rPr>
      </w:pPr>
      <w:bookmarkStart w:id="0" w:name="_Toc235533686"/>
      <w:bookmarkStart w:id="1" w:name="_Toc235542417"/>
      <w:bookmarkStart w:id="2" w:name="_Toc235543724"/>
      <w:bookmarkStart w:id="3" w:name="_Toc235546560"/>
      <w:proofErr w:type="spellStart"/>
      <w:r w:rsidRPr="002B663B">
        <w:rPr>
          <w:rFonts w:ascii="Times New Roman" w:eastAsia="Batang" w:hAnsi="Times New Roman" w:cs="Times New Roman"/>
          <w:b/>
          <w:sz w:val="28"/>
          <w:szCs w:val="28"/>
          <w:lang w:val="en-GB" w:eastAsia="ko-KR"/>
        </w:rPr>
        <w:t>Карточка</w:t>
      </w:r>
      <w:proofErr w:type="spellEnd"/>
      <w:r w:rsidRPr="002B663B">
        <w:rPr>
          <w:rFonts w:ascii="Times New Roman" w:eastAsia="Batang" w:hAnsi="Times New Roman" w:cs="Times New Roman"/>
          <w:b/>
          <w:sz w:val="28"/>
          <w:szCs w:val="28"/>
          <w:lang w:val="en-US" w:eastAsia="ko-KR"/>
        </w:rPr>
        <w:t xml:space="preserve"> </w:t>
      </w:r>
      <w:proofErr w:type="spellStart"/>
      <w:r w:rsidRPr="002B663B">
        <w:rPr>
          <w:rFonts w:ascii="Times New Roman" w:eastAsia="Batang" w:hAnsi="Times New Roman" w:cs="Times New Roman"/>
          <w:b/>
          <w:sz w:val="28"/>
          <w:szCs w:val="28"/>
          <w:lang w:val="en-GB" w:eastAsia="ko-KR"/>
        </w:rPr>
        <w:t>участника</w:t>
      </w:r>
      <w:bookmarkEnd w:id="0"/>
      <w:bookmarkEnd w:id="1"/>
      <w:bookmarkEnd w:id="2"/>
      <w:bookmarkEnd w:id="3"/>
      <w:proofErr w:type="spellEnd"/>
    </w:p>
    <w:p w:rsidR="002B663B" w:rsidRPr="002B663B" w:rsidRDefault="002B663B" w:rsidP="002B663B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71"/>
      </w:tblGrid>
      <w:tr w:rsidR="002B663B" w:rsidRPr="002B663B" w:rsidTr="007F028E">
        <w:tc>
          <w:tcPr>
            <w:tcW w:w="9571" w:type="dxa"/>
          </w:tcPr>
          <w:p w:rsidR="002B663B" w:rsidRPr="002B663B" w:rsidRDefault="002B663B" w:rsidP="002B663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  <w:lang w:val="en-GB" w:eastAsia="ko-KR"/>
              </w:rPr>
            </w:pPr>
            <w:bookmarkStart w:id="4" w:name="_Toc235533687"/>
            <w:bookmarkStart w:id="5" w:name="_Toc235542418"/>
            <w:bookmarkStart w:id="6" w:name="_Toc235543725"/>
            <w:r w:rsidRPr="002B663B">
              <w:rPr>
                <w:rFonts w:ascii="Times New Roman" w:eastAsia="Batang" w:hAnsi="Times New Roman" w:cs="Times New Roman"/>
                <w:b/>
                <w:sz w:val="28"/>
                <w:szCs w:val="28"/>
                <w:lang w:val="en-GB" w:eastAsia="ko-KR"/>
              </w:rPr>
              <w:t>Student 1</w:t>
            </w:r>
            <w:bookmarkEnd w:id="4"/>
            <w:bookmarkEnd w:id="5"/>
            <w:bookmarkEnd w:id="6"/>
          </w:p>
        </w:tc>
      </w:tr>
    </w:tbl>
    <w:p w:rsidR="002B663B" w:rsidRPr="002B663B" w:rsidRDefault="002B663B" w:rsidP="002B663B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</w:pPr>
      <w:bookmarkStart w:id="7" w:name="_Toc235533688"/>
      <w:bookmarkStart w:id="8" w:name="_Toc235542419"/>
    </w:p>
    <w:p w:rsidR="002B663B" w:rsidRPr="002B663B" w:rsidRDefault="002B663B" w:rsidP="002B663B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</w:pPr>
      <w:r w:rsidRPr="002B663B"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>Task 1</w:t>
      </w:r>
      <w:bookmarkEnd w:id="7"/>
      <w:bookmarkEnd w:id="8"/>
    </w:p>
    <w:p w:rsidR="002B663B" w:rsidRPr="002B663B" w:rsidRDefault="002B663B" w:rsidP="002B663B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val="en-US" w:eastAsia="ko-KR"/>
        </w:rPr>
      </w:pPr>
      <w:r w:rsidRPr="002B663B">
        <w:rPr>
          <w:rFonts w:ascii="Times New Roman" w:eastAsia="Batang" w:hAnsi="Times New Roman" w:cs="Times New Roman"/>
          <w:sz w:val="28"/>
          <w:szCs w:val="28"/>
          <w:lang w:val="en-US" w:eastAsia="ko-KR"/>
        </w:rPr>
        <w:t>(Monologue; Time:</w:t>
      </w:r>
      <w:r w:rsidRPr="002B663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bookmarkStart w:id="9" w:name="_Toc235533689"/>
      <w:bookmarkStart w:id="10" w:name="_Toc235542420"/>
      <w:r w:rsidRPr="002B663B">
        <w:rPr>
          <w:rFonts w:ascii="Times New Roman" w:eastAsia="Batang" w:hAnsi="Times New Roman" w:cs="Times New Roman"/>
          <w:sz w:val="28"/>
          <w:szCs w:val="28"/>
          <w:lang w:val="en-US" w:eastAsia="ko-KR"/>
        </w:rPr>
        <w:t>2 minutes)</w:t>
      </w:r>
    </w:p>
    <w:p w:rsidR="002B663B" w:rsidRPr="002B663B" w:rsidRDefault="002B663B" w:rsidP="002B663B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val="en-US" w:eastAsia="ko-KR"/>
        </w:rPr>
      </w:pPr>
    </w:p>
    <w:p w:rsidR="002B663B" w:rsidRDefault="002B663B" w:rsidP="00BF2DA5">
      <w:pPr>
        <w:spacing w:after="0" w:line="240" w:lineRule="auto"/>
        <w:contextualSpacing/>
        <w:jc w:val="both"/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</w:pPr>
      <w:r w:rsidRPr="002B663B"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 xml:space="preserve">Imagine that you </w:t>
      </w:r>
      <w:r w:rsidR="00FA5D9A"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>and your friend are</w:t>
      </w:r>
      <w:r w:rsidR="00E76208"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 xml:space="preserve"> </w:t>
      </w:r>
      <w:r w:rsidR="00505AF3"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>participant</w:t>
      </w:r>
      <w:r w:rsidR="00FA5D9A"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>s</w:t>
      </w:r>
      <w:r w:rsidR="00505AF3"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 xml:space="preserve"> of the student exchange program. You are going to study in Great Britain. You are given an opportunity to choose between St. Mary’s school and St. Luis’s school. </w:t>
      </w:r>
    </w:p>
    <w:p w:rsidR="00BF2DA5" w:rsidRPr="00505AF3" w:rsidRDefault="00BF2DA5" w:rsidP="00BF2DA5">
      <w:pPr>
        <w:spacing w:after="0" w:line="240" w:lineRule="auto"/>
        <w:contextualSpacing/>
        <w:jc w:val="both"/>
        <w:rPr>
          <w:rFonts w:ascii="Times New Roman" w:eastAsia="Batang" w:hAnsi="Times New Roman" w:cs="Times New Roman"/>
          <w:b/>
          <w:sz w:val="28"/>
          <w:szCs w:val="28"/>
          <w:lang w:val="en-US" w:eastAsia="ko-KR"/>
        </w:rPr>
      </w:pPr>
    </w:p>
    <w:p w:rsidR="00505AF3" w:rsidRPr="00505AF3" w:rsidRDefault="00505AF3" w:rsidP="00E7620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Batang" w:hAnsi="Times New Roman" w:cs="Times New Roman"/>
          <w:b/>
          <w:sz w:val="28"/>
          <w:szCs w:val="28"/>
          <w:lang w:val="en-US" w:eastAsia="ko-KR"/>
        </w:rPr>
      </w:pPr>
      <w:r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 xml:space="preserve">Study the table below and make your choice. </w:t>
      </w:r>
    </w:p>
    <w:p w:rsidR="00505AF3" w:rsidRPr="00BF2DA5" w:rsidRDefault="00505AF3" w:rsidP="00E7620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Batang" w:hAnsi="Times New Roman" w:cs="Times New Roman"/>
          <w:b/>
          <w:sz w:val="28"/>
          <w:szCs w:val="28"/>
          <w:lang w:val="en-US" w:eastAsia="ko-KR"/>
        </w:rPr>
      </w:pPr>
      <w:r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 xml:space="preserve">Speak about the school you want to study at. </w:t>
      </w:r>
      <w:r w:rsidR="007704A5"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 xml:space="preserve">Explain why. </w:t>
      </w:r>
    </w:p>
    <w:p w:rsidR="00BF2DA5" w:rsidRPr="00507D5B" w:rsidRDefault="00BF2DA5" w:rsidP="00E7620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Batang" w:hAnsi="Times New Roman" w:cs="Times New Roman"/>
          <w:b/>
          <w:sz w:val="28"/>
          <w:szCs w:val="28"/>
          <w:lang w:val="en-US" w:eastAsia="ko-KR"/>
        </w:rPr>
      </w:pPr>
      <w:r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 xml:space="preserve">Name at least 3 advantages of this school in comparison with the other. </w:t>
      </w:r>
      <w:r w:rsidR="00D6582F"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>Name 2 disadvantages of the other school.</w:t>
      </w:r>
    </w:p>
    <w:p w:rsidR="00507D5B" w:rsidRPr="002B663B" w:rsidRDefault="00507D5B" w:rsidP="00507D5B">
      <w:pPr>
        <w:spacing w:after="0" w:line="240" w:lineRule="auto"/>
        <w:ind w:left="360"/>
        <w:contextualSpacing/>
        <w:jc w:val="both"/>
        <w:rPr>
          <w:rFonts w:ascii="Times New Roman" w:eastAsia="Batang" w:hAnsi="Times New Roman" w:cs="Times New Roman"/>
          <w:b/>
          <w:sz w:val="28"/>
          <w:szCs w:val="28"/>
          <w:lang w:val="en-US" w:eastAsia="ko-KR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694"/>
        <w:gridCol w:w="3827"/>
        <w:gridCol w:w="3793"/>
      </w:tblGrid>
      <w:tr w:rsidR="00507D5B" w:rsidTr="00096F99">
        <w:tc>
          <w:tcPr>
            <w:tcW w:w="2694" w:type="dxa"/>
          </w:tcPr>
          <w:p w:rsidR="00507D5B" w:rsidRDefault="00507D5B" w:rsidP="00096F99">
            <w:pPr>
              <w:rPr>
                <w:rFonts w:eastAsia="Batang"/>
                <w:b/>
                <w:sz w:val="28"/>
                <w:szCs w:val="28"/>
                <w:shd w:val="clear" w:color="auto" w:fill="D9D9D9"/>
                <w:lang w:val="en-US" w:eastAsia="ko-KR"/>
              </w:rPr>
            </w:pPr>
          </w:p>
        </w:tc>
        <w:tc>
          <w:tcPr>
            <w:tcW w:w="3827" w:type="dxa"/>
          </w:tcPr>
          <w:p w:rsidR="00507D5B" w:rsidRDefault="00507D5B" w:rsidP="00096F99">
            <w:pPr>
              <w:jc w:val="center"/>
              <w:rPr>
                <w:rFonts w:eastAsia="Batang"/>
                <w:b/>
                <w:sz w:val="28"/>
                <w:szCs w:val="28"/>
                <w:shd w:val="clear" w:color="auto" w:fill="D9D9D9"/>
                <w:lang w:val="en-US" w:eastAsia="ko-KR"/>
              </w:rPr>
            </w:pPr>
            <w:r>
              <w:rPr>
                <w:rFonts w:eastAsia="Batang"/>
                <w:b/>
                <w:sz w:val="28"/>
                <w:szCs w:val="28"/>
                <w:shd w:val="clear" w:color="auto" w:fill="D9D9D9"/>
                <w:lang w:val="en-US" w:eastAsia="ko-KR"/>
              </w:rPr>
              <w:t>ST. MARY’S SCHOOL</w:t>
            </w:r>
          </w:p>
        </w:tc>
        <w:tc>
          <w:tcPr>
            <w:tcW w:w="3793" w:type="dxa"/>
          </w:tcPr>
          <w:p w:rsidR="00507D5B" w:rsidRDefault="00507D5B" w:rsidP="00096F99">
            <w:pPr>
              <w:jc w:val="center"/>
              <w:rPr>
                <w:rFonts w:eastAsia="Batang"/>
                <w:b/>
                <w:sz w:val="28"/>
                <w:szCs w:val="28"/>
                <w:shd w:val="clear" w:color="auto" w:fill="D9D9D9"/>
                <w:lang w:val="en-US" w:eastAsia="ko-KR"/>
              </w:rPr>
            </w:pPr>
            <w:r>
              <w:rPr>
                <w:rFonts w:eastAsia="Batang"/>
                <w:b/>
                <w:sz w:val="28"/>
                <w:szCs w:val="28"/>
                <w:shd w:val="clear" w:color="auto" w:fill="D9D9D9"/>
                <w:lang w:val="en-US" w:eastAsia="ko-KR"/>
              </w:rPr>
              <w:t>ST. LUIS’S SCHOOL</w:t>
            </w:r>
          </w:p>
          <w:p w:rsidR="00507D5B" w:rsidRDefault="00507D5B" w:rsidP="00096F99">
            <w:pPr>
              <w:rPr>
                <w:rFonts w:eastAsia="Batang"/>
                <w:b/>
                <w:sz w:val="28"/>
                <w:szCs w:val="28"/>
                <w:shd w:val="clear" w:color="auto" w:fill="D9D9D9"/>
                <w:lang w:val="en-US" w:eastAsia="ko-KR"/>
              </w:rPr>
            </w:pPr>
          </w:p>
        </w:tc>
      </w:tr>
      <w:tr w:rsidR="00507D5B" w:rsidTr="00096F99">
        <w:tc>
          <w:tcPr>
            <w:tcW w:w="2694" w:type="dxa"/>
          </w:tcPr>
          <w:p w:rsidR="00507D5B" w:rsidRPr="001E548D" w:rsidRDefault="00507D5B" w:rsidP="00096F99">
            <w:pPr>
              <w:rPr>
                <w:rFonts w:eastAsia="Batang"/>
                <w:sz w:val="28"/>
                <w:szCs w:val="28"/>
                <w:shd w:val="clear" w:color="auto" w:fill="D9D9D9"/>
                <w:lang w:val="en-US" w:eastAsia="ko-KR"/>
              </w:rPr>
            </w:pPr>
            <w:r>
              <w:rPr>
                <w:rFonts w:eastAsia="Batang"/>
                <w:b/>
                <w:sz w:val="28"/>
                <w:szCs w:val="28"/>
                <w:shd w:val="clear" w:color="auto" w:fill="D9D9D9"/>
                <w:lang w:val="en-US" w:eastAsia="ko-KR"/>
              </w:rPr>
              <w:t xml:space="preserve">1. </w:t>
            </w:r>
            <w:r w:rsidRPr="001E548D">
              <w:rPr>
                <w:rFonts w:eastAsia="Batang"/>
                <w:b/>
                <w:sz w:val="28"/>
                <w:szCs w:val="28"/>
                <w:shd w:val="clear" w:color="auto" w:fill="D9D9D9"/>
                <w:lang w:val="en-US" w:eastAsia="ko-KR"/>
              </w:rPr>
              <w:t>Type of school</w:t>
            </w:r>
          </w:p>
        </w:tc>
        <w:tc>
          <w:tcPr>
            <w:tcW w:w="3827" w:type="dxa"/>
          </w:tcPr>
          <w:p w:rsidR="00507D5B" w:rsidRDefault="00507D5B" w:rsidP="00096F99">
            <w:pPr>
              <w:jc w:val="center"/>
              <w:rPr>
                <w:rFonts w:eastAsia="Batang"/>
                <w:b/>
                <w:sz w:val="28"/>
                <w:szCs w:val="28"/>
                <w:shd w:val="clear" w:color="auto" w:fill="D9D9D9"/>
                <w:lang w:val="en-US" w:eastAsia="ko-KR"/>
              </w:rPr>
            </w:pPr>
            <w:r>
              <w:rPr>
                <w:rFonts w:eastAsia="Batang"/>
                <w:b/>
                <w:sz w:val="28"/>
                <w:szCs w:val="28"/>
                <w:shd w:val="clear" w:color="auto" w:fill="D9D9D9"/>
                <w:lang w:val="en-US" w:eastAsia="ko-KR"/>
              </w:rPr>
              <w:t>Boarding school</w:t>
            </w:r>
          </w:p>
          <w:p w:rsidR="00507D5B" w:rsidRDefault="00507D5B" w:rsidP="00096F99">
            <w:pPr>
              <w:jc w:val="center"/>
              <w:rPr>
                <w:rFonts w:eastAsia="Batang"/>
                <w:b/>
                <w:sz w:val="28"/>
                <w:szCs w:val="28"/>
                <w:shd w:val="clear" w:color="auto" w:fill="D9D9D9"/>
                <w:lang w:val="en-US" w:eastAsia="ko-KR"/>
              </w:rPr>
            </w:pPr>
          </w:p>
        </w:tc>
        <w:tc>
          <w:tcPr>
            <w:tcW w:w="3793" w:type="dxa"/>
          </w:tcPr>
          <w:p w:rsidR="00507D5B" w:rsidRDefault="00507D5B" w:rsidP="00096F99">
            <w:pPr>
              <w:jc w:val="center"/>
              <w:rPr>
                <w:rFonts w:eastAsia="Batang"/>
                <w:b/>
                <w:sz w:val="28"/>
                <w:szCs w:val="28"/>
                <w:shd w:val="clear" w:color="auto" w:fill="D9D9D9"/>
                <w:lang w:val="en-US" w:eastAsia="ko-KR"/>
              </w:rPr>
            </w:pPr>
            <w:r>
              <w:rPr>
                <w:rFonts w:eastAsia="Batang"/>
                <w:b/>
                <w:sz w:val="28"/>
                <w:szCs w:val="28"/>
                <w:shd w:val="clear" w:color="auto" w:fill="D9D9D9"/>
                <w:lang w:val="en-US" w:eastAsia="ko-KR"/>
              </w:rPr>
              <w:t>Comprehensive school</w:t>
            </w:r>
          </w:p>
        </w:tc>
      </w:tr>
      <w:tr w:rsidR="00507D5B" w:rsidTr="00096F99">
        <w:tc>
          <w:tcPr>
            <w:tcW w:w="2694" w:type="dxa"/>
          </w:tcPr>
          <w:p w:rsidR="00507D5B" w:rsidRDefault="00507D5B" w:rsidP="00096F99">
            <w:pPr>
              <w:rPr>
                <w:rFonts w:eastAsia="Batang"/>
                <w:b/>
                <w:sz w:val="28"/>
                <w:szCs w:val="28"/>
                <w:shd w:val="clear" w:color="auto" w:fill="D9D9D9"/>
                <w:lang w:val="en-US" w:eastAsia="ko-KR"/>
              </w:rPr>
            </w:pPr>
            <w:r>
              <w:rPr>
                <w:rFonts w:eastAsia="Batang"/>
                <w:b/>
                <w:sz w:val="28"/>
                <w:szCs w:val="28"/>
                <w:shd w:val="clear" w:color="auto" w:fill="D9D9D9"/>
                <w:lang w:val="en-US" w:eastAsia="ko-KR"/>
              </w:rPr>
              <w:t xml:space="preserve">2. Location </w:t>
            </w:r>
          </w:p>
        </w:tc>
        <w:tc>
          <w:tcPr>
            <w:tcW w:w="3827" w:type="dxa"/>
          </w:tcPr>
          <w:p w:rsidR="00507D5B" w:rsidRDefault="00507D5B" w:rsidP="00096F99">
            <w:pPr>
              <w:jc w:val="center"/>
              <w:rPr>
                <w:rFonts w:eastAsia="Batang"/>
                <w:b/>
                <w:sz w:val="28"/>
                <w:szCs w:val="28"/>
                <w:shd w:val="clear" w:color="auto" w:fill="D9D9D9"/>
                <w:lang w:val="en-US" w:eastAsia="ko-KR"/>
              </w:rPr>
            </w:pPr>
            <w:r>
              <w:rPr>
                <w:rFonts w:eastAsia="Batang"/>
                <w:b/>
                <w:sz w:val="28"/>
                <w:szCs w:val="28"/>
                <w:shd w:val="clear" w:color="auto" w:fill="D9D9D9"/>
                <w:lang w:val="en-US" w:eastAsia="ko-KR"/>
              </w:rPr>
              <w:t>Outskirts of Birmingham;</w:t>
            </w:r>
          </w:p>
          <w:p w:rsidR="00507D5B" w:rsidRDefault="00507D5B" w:rsidP="00096F99">
            <w:pPr>
              <w:jc w:val="center"/>
              <w:rPr>
                <w:rFonts w:eastAsia="Batang"/>
                <w:b/>
                <w:sz w:val="28"/>
                <w:szCs w:val="28"/>
                <w:shd w:val="clear" w:color="auto" w:fill="D9D9D9"/>
                <w:lang w:val="en-US" w:eastAsia="ko-KR"/>
              </w:rPr>
            </w:pPr>
            <w:r>
              <w:rPr>
                <w:rFonts w:eastAsia="Batang"/>
                <w:b/>
                <w:sz w:val="28"/>
                <w:szCs w:val="28"/>
                <w:shd w:val="clear" w:color="auto" w:fill="D9D9D9"/>
                <w:lang w:val="en-US" w:eastAsia="ko-KR"/>
              </w:rPr>
              <w:t>three-</w:t>
            </w:r>
            <w:proofErr w:type="spellStart"/>
            <w:r>
              <w:rPr>
                <w:rFonts w:eastAsia="Batang"/>
                <w:b/>
                <w:sz w:val="28"/>
                <w:szCs w:val="28"/>
                <w:shd w:val="clear" w:color="auto" w:fill="D9D9D9"/>
                <w:lang w:val="en-US" w:eastAsia="ko-KR"/>
              </w:rPr>
              <w:t>storeyed</w:t>
            </w:r>
            <w:proofErr w:type="spellEnd"/>
            <w:r>
              <w:rPr>
                <w:rFonts w:eastAsia="Batang"/>
                <w:b/>
                <w:sz w:val="28"/>
                <w:szCs w:val="28"/>
                <w:shd w:val="clear" w:color="auto" w:fill="D9D9D9"/>
                <w:lang w:val="en-US" w:eastAsia="ko-KR"/>
              </w:rPr>
              <w:t xml:space="preserve"> stone building of the 19th century</w:t>
            </w:r>
          </w:p>
        </w:tc>
        <w:tc>
          <w:tcPr>
            <w:tcW w:w="3793" w:type="dxa"/>
          </w:tcPr>
          <w:p w:rsidR="00507D5B" w:rsidRDefault="00507D5B" w:rsidP="00096F99">
            <w:pPr>
              <w:jc w:val="center"/>
              <w:rPr>
                <w:rFonts w:eastAsia="Batang"/>
                <w:b/>
                <w:sz w:val="28"/>
                <w:szCs w:val="28"/>
                <w:shd w:val="clear" w:color="auto" w:fill="D9D9D9"/>
                <w:lang w:val="en-US" w:eastAsia="ko-KR"/>
              </w:rPr>
            </w:pPr>
            <w:r>
              <w:rPr>
                <w:rFonts w:eastAsia="Batang"/>
                <w:b/>
                <w:sz w:val="28"/>
                <w:szCs w:val="28"/>
                <w:shd w:val="clear" w:color="auto" w:fill="D9D9D9"/>
                <w:lang w:val="en-US" w:eastAsia="ko-KR"/>
              </w:rPr>
              <w:t>Centre of Manchester;</w:t>
            </w:r>
          </w:p>
          <w:p w:rsidR="00507D5B" w:rsidRDefault="00507D5B" w:rsidP="00096F99">
            <w:pPr>
              <w:jc w:val="center"/>
              <w:rPr>
                <w:rFonts w:eastAsia="Batang"/>
                <w:b/>
                <w:sz w:val="28"/>
                <w:szCs w:val="28"/>
                <w:shd w:val="clear" w:color="auto" w:fill="D9D9D9"/>
                <w:lang w:val="en-US" w:eastAsia="ko-KR"/>
              </w:rPr>
            </w:pPr>
            <w:r>
              <w:rPr>
                <w:rFonts w:eastAsia="Batang"/>
                <w:b/>
                <w:sz w:val="28"/>
                <w:szCs w:val="28"/>
                <w:shd w:val="clear" w:color="auto" w:fill="D9D9D9"/>
                <w:lang w:val="en-US" w:eastAsia="ko-KR"/>
              </w:rPr>
              <w:t>Five-</w:t>
            </w:r>
            <w:proofErr w:type="spellStart"/>
            <w:r>
              <w:rPr>
                <w:rFonts w:eastAsia="Batang"/>
                <w:b/>
                <w:sz w:val="28"/>
                <w:szCs w:val="28"/>
                <w:shd w:val="clear" w:color="auto" w:fill="D9D9D9"/>
                <w:lang w:val="en-US" w:eastAsia="ko-KR"/>
              </w:rPr>
              <w:t>storeyed</w:t>
            </w:r>
            <w:proofErr w:type="spellEnd"/>
            <w:r>
              <w:rPr>
                <w:rFonts w:eastAsia="Batang"/>
                <w:b/>
                <w:sz w:val="28"/>
                <w:szCs w:val="28"/>
                <w:shd w:val="clear" w:color="auto" w:fill="D9D9D9"/>
                <w:lang w:val="en-US" w:eastAsia="ko-KR"/>
              </w:rPr>
              <w:t xml:space="preserve"> modern building</w:t>
            </w:r>
          </w:p>
        </w:tc>
      </w:tr>
      <w:tr w:rsidR="00507D5B" w:rsidTr="00096F99">
        <w:tc>
          <w:tcPr>
            <w:tcW w:w="2694" w:type="dxa"/>
          </w:tcPr>
          <w:p w:rsidR="00507D5B" w:rsidRDefault="00507D5B" w:rsidP="00096F99">
            <w:pPr>
              <w:rPr>
                <w:rFonts w:eastAsia="Batang"/>
                <w:b/>
                <w:sz w:val="28"/>
                <w:szCs w:val="28"/>
                <w:shd w:val="clear" w:color="auto" w:fill="D9D9D9"/>
                <w:lang w:val="en-US" w:eastAsia="ko-KR"/>
              </w:rPr>
            </w:pPr>
            <w:r>
              <w:rPr>
                <w:rFonts w:eastAsia="Batang"/>
                <w:b/>
                <w:sz w:val="28"/>
                <w:szCs w:val="28"/>
                <w:shd w:val="clear" w:color="auto" w:fill="D9D9D9"/>
                <w:lang w:val="en-US" w:eastAsia="ko-KR"/>
              </w:rPr>
              <w:t>3. Accommodation</w:t>
            </w:r>
          </w:p>
        </w:tc>
        <w:tc>
          <w:tcPr>
            <w:tcW w:w="3827" w:type="dxa"/>
          </w:tcPr>
          <w:p w:rsidR="00507D5B" w:rsidRDefault="00507D5B" w:rsidP="00096F99">
            <w:pPr>
              <w:jc w:val="center"/>
              <w:rPr>
                <w:rFonts w:eastAsia="Batang"/>
                <w:b/>
                <w:sz w:val="28"/>
                <w:szCs w:val="28"/>
                <w:shd w:val="clear" w:color="auto" w:fill="D9D9D9"/>
                <w:lang w:val="en-US" w:eastAsia="ko-KR"/>
              </w:rPr>
            </w:pPr>
            <w:r>
              <w:rPr>
                <w:rFonts w:eastAsia="Batang"/>
                <w:b/>
                <w:sz w:val="28"/>
                <w:szCs w:val="28"/>
                <w:shd w:val="clear" w:color="auto" w:fill="D9D9D9"/>
                <w:lang w:val="en-US" w:eastAsia="ko-KR"/>
              </w:rPr>
              <w:t>Share a room with 2 other students</w:t>
            </w:r>
          </w:p>
        </w:tc>
        <w:tc>
          <w:tcPr>
            <w:tcW w:w="3793" w:type="dxa"/>
          </w:tcPr>
          <w:p w:rsidR="00507D5B" w:rsidRDefault="00507D5B" w:rsidP="00096F99">
            <w:pPr>
              <w:jc w:val="center"/>
              <w:rPr>
                <w:rFonts w:eastAsia="Batang"/>
                <w:b/>
                <w:sz w:val="28"/>
                <w:szCs w:val="28"/>
                <w:shd w:val="clear" w:color="auto" w:fill="D9D9D9"/>
                <w:lang w:val="en-US" w:eastAsia="ko-KR"/>
              </w:rPr>
            </w:pPr>
            <w:r>
              <w:rPr>
                <w:rFonts w:eastAsia="Batang"/>
                <w:b/>
                <w:sz w:val="28"/>
                <w:szCs w:val="28"/>
                <w:shd w:val="clear" w:color="auto" w:fill="D9D9D9"/>
                <w:lang w:val="en-US" w:eastAsia="ko-KR"/>
              </w:rPr>
              <w:t xml:space="preserve">Stay with the host family and have a room </w:t>
            </w:r>
          </w:p>
        </w:tc>
      </w:tr>
      <w:tr w:rsidR="00507D5B" w:rsidTr="00096F99">
        <w:tc>
          <w:tcPr>
            <w:tcW w:w="2694" w:type="dxa"/>
          </w:tcPr>
          <w:p w:rsidR="00507D5B" w:rsidRDefault="00507D5B" w:rsidP="00096F99">
            <w:pPr>
              <w:rPr>
                <w:rFonts w:eastAsia="Batang"/>
                <w:b/>
                <w:sz w:val="28"/>
                <w:szCs w:val="28"/>
                <w:shd w:val="clear" w:color="auto" w:fill="D9D9D9"/>
                <w:lang w:val="en-US" w:eastAsia="ko-KR"/>
              </w:rPr>
            </w:pPr>
            <w:r>
              <w:rPr>
                <w:rFonts w:eastAsia="Batang"/>
                <w:b/>
                <w:sz w:val="28"/>
                <w:szCs w:val="28"/>
                <w:shd w:val="clear" w:color="auto" w:fill="D9D9D9"/>
                <w:lang w:val="en-US" w:eastAsia="ko-KR"/>
              </w:rPr>
              <w:t xml:space="preserve">4. Specialization </w:t>
            </w:r>
          </w:p>
        </w:tc>
        <w:tc>
          <w:tcPr>
            <w:tcW w:w="3827" w:type="dxa"/>
          </w:tcPr>
          <w:p w:rsidR="00507D5B" w:rsidRDefault="00507D5B" w:rsidP="00096F99">
            <w:pPr>
              <w:jc w:val="center"/>
              <w:rPr>
                <w:rFonts w:eastAsia="Batang"/>
                <w:b/>
                <w:sz w:val="28"/>
                <w:szCs w:val="28"/>
                <w:shd w:val="clear" w:color="auto" w:fill="D9D9D9"/>
                <w:lang w:val="en-US" w:eastAsia="ko-KR"/>
              </w:rPr>
            </w:pPr>
            <w:r>
              <w:rPr>
                <w:rFonts w:eastAsia="Batang"/>
                <w:b/>
                <w:sz w:val="28"/>
                <w:szCs w:val="28"/>
                <w:shd w:val="clear" w:color="auto" w:fill="D9D9D9"/>
                <w:lang w:val="en-US" w:eastAsia="ko-KR"/>
              </w:rPr>
              <w:t xml:space="preserve">Languages and culture </w:t>
            </w:r>
          </w:p>
        </w:tc>
        <w:tc>
          <w:tcPr>
            <w:tcW w:w="3793" w:type="dxa"/>
          </w:tcPr>
          <w:p w:rsidR="00507D5B" w:rsidRDefault="00507D5B" w:rsidP="00096F99">
            <w:pPr>
              <w:jc w:val="center"/>
              <w:rPr>
                <w:rFonts w:eastAsia="Batang"/>
                <w:b/>
                <w:sz w:val="28"/>
                <w:szCs w:val="28"/>
                <w:shd w:val="clear" w:color="auto" w:fill="D9D9D9"/>
                <w:lang w:val="en-US" w:eastAsia="ko-KR"/>
              </w:rPr>
            </w:pPr>
            <w:r>
              <w:rPr>
                <w:rFonts w:eastAsia="Batang"/>
                <w:b/>
                <w:sz w:val="28"/>
                <w:szCs w:val="28"/>
                <w:shd w:val="clear" w:color="auto" w:fill="D9D9D9"/>
                <w:lang w:val="en-US" w:eastAsia="ko-KR"/>
              </w:rPr>
              <w:t xml:space="preserve">Science and technology </w:t>
            </w:r>
          </w:p>
        </w:tc>
      </w:tr>
      <w:tr w:rsidR="00507D5B" w:rsidTr="00096F99">
        <w:tc>
          <w:tcPr>
            <w:tcW w:w="2694" w:type="dxa"/>
          </w:tcPr>
          <w:p w:rsidR="00507D5B" w:rsidRDefault="00507D5B" w:rsidP="00096F99">
            <w:pPr>
              <w:rPr>
                <w:rFonts w:eastAsia="Batang"/>
                <w:b/>
                <w:sz w:val="28"/>
                <w:szCs w:val="28"/>
                <w:shd w:val="clear" w:color="auto" w:fill="D9D9D9"/>
                <w:lang w:val="en-US" w:eastAsia="ko-KR"/>
              </w:rPr>
            </w:pPr>
            <w:r>
              <w:rPr>
                <w:rFonts w:eastAsia="Batang"/>
                <w:b/>
                <w:sz w:val="28"/>
                <w:szCs w:val="28"/>
                <w:shd w:val="clear" w:color="auto" w:fill="D9D9D9"/>
                <w:lang w:val="en-US" w:eastAsia="ko-KR"/>
              </w:rPr>
              <w:t xml:space="preserve">5. Facilities </w:t>
            </w:r>
          </w:p>
        </w:tc>
        <w:tc>
          <w:tcPr>
            <w:tcW w:w="3827" w:type="dxa"/>
          </w:tcPr>
          <w:p w:rsidR="00507D5B" w:rsidRDefault="00507D5B" w:rsidP="00096F99">
            <w:pPr>
              <w:jc w:val="center"/>
              <w:rPr>
                <w:rFonts w:eastAsia="Batang"/>
                <w:b/>
                <w:sz w:val="28"/>
                <w:szCs w:val="28"/>
                <w:shd w:val="clear" w:color="auto" w:fill="D9D9D9"/>
                <w:lang w:val="en-US" w:eastAsia="ko-KR"/>
              </w:rPr>
            </w:pPr>
            <w:r>
              <w:rPr>
                <w:rFonts w:eastAsia="Batang"/>
                <w:b/>
                <w:sz w:val="28"/>
                <w:szCs w:val="28"/>
                <w:shd w:val="clear" w:color="auto" w:fill="D9D9D9"/>
                <w:lang w:val="en-US" w:eastAsia="ko-KR"/>
              </w:rPr>
              <w:t>Computer class, tennis courts, the stable with horses and all necessary equipment to do the equestrian sport</w:t>
            </w:r>
          </w:p>
        </w:tc>
        <w:tc>
          <w:tcPr>
            <w:tcW w:w="3793" w:type="dxa"/>
          </w:tcPr>
          <w:p w:rsidR="00507D5B" w:rsidRDefault="00507D5B" w:rsidP="00096F99">
            <w:pPr>
              <w:jc w:val="center"/>
              <w:rPr>
                <w:rFonts w:eastAsia="Batang"/>
                <w:b/>
                <w:sz w:val="28"/>
                <w:szCs w:val="28"/>
                <w:shd w:val="clear" w:color="auto" w:fill="D9D9D9"/>
                <w:lang w:val="en-US" w:eastAsia="ko-KR"/>
              </w:rPr>
            </w:pPr>
            <w:proofErr w:type="spellStart"/>
            <w:r>
              <w:rPr>
                <w:rFonts w:eastAsia="Batang"/>
                <w:b/>
                <w:sz w:val="28"/>
                <w:szCs w:val="28"/>
                <w:shd w:val="clear" w:color="auto" w:fill="D9D9D9"/>
                <w:lang w:val="en-US" w:eastAsia="ko-KR"/>
              </w:rPr>
              <w:t>Wi-fi</w:t>
            </w:r>
            <w:proofErr w:type="spellEnd"/>
            <w:r>
              <w:rPr>
                <w:rFonts w:eastAsia="Batang"/>
                <w:b/>
                <w:sz w:val="28"/>
                <w:szCs w:val="28"/>
                <w:shd w:val="clear" w:color="auto" w:fill="D9D9D9"/>
                <w:lang w:val="en-US" w:eastAsia="ko-KR"/>
              </w:rPr>
              <w:t>, laboratory, gym, swimming pool, football pitch,  basketball and volleyball playgrounds</w:t>
            </w:r>
          </w:p>
        </w:tc>
      </w:tr>
      <w:tr w:rsidR="00507D5B" w:rsidTr="00096F99">
        <w:tc>
          <w:tcPr>
            <w:tcW w:w="2694" w:type="dxa"/>
          </w:tcPr>
          <w:p w:rsidR="00507D5B" w:rsidRDefault="00507D5B" w:rsidP="00096F99">
            <w:pPr>
              <w:rPr>
                <w:rFonts w:eastAsia="Batang"/>
                <w:b/>
                <w:sz w:val="28"/>
                <w:szCs w:val="28"/>
                <w:shd w:val="clear" w:color="auto" w:fill="D9D9D9"/>
                <w:lang w:val="en-US" w:eastAsia="ko-KR"/>
              </w:rPr>
            </w:pPr>
            <w:r>
              <w:rPr>
                <w:rFonts w:eastAsia="Batang"/>
                <w:b/>
                <w:sz w:val="28"/>
                <w:szCs w:val="28"/>
                <w:shd w:val="clear" w:color="auto" w:fill="D9D9D9"/>
                <w:lang w:val="en-US" w:eastAsia="ko-KR"/>
              </w:rPr>
              <w:t>6. Class size</w:t>
            </w:r>
          </w:p>
        </w:tc>
        <w:tc>
          <w:tcPr>
            <w:tcW w:w="3827" w:type="dxa"/>
          </w:tcPr>
          <w:p w:rsidR="00507D5B" w:rsidRDefault="00507D5B" w:rsidP="00096F99">
            <w:pPr>
              <w:jc w:val="center"/>
              <w:rPr>
                <w:rFonts w:eastAsia="Batang"/>
                <w:b/>
                <w:sz w:val="28"/>
                <w:szCs w:val="28"/>
                <w:shd w:val="clear" w:color="auto" w:fill="D9D9D9"/>
                <w:lang w:val="en-US" w:eastAsia="ko-KR"/>
              </w:rPr>
            </w:pPr>
            <w:r>
              <w:rPr>
                <w:rFonts w:eastAsia="Batang"/>
                <w:b/>
                <w:sz w:val="28"/>
                <w:szCs w:val="28"/>
                <w:shd w:val="clear" w:color="auto" w:fill="D9D9D9"/>
                <w:lang w:val="en-US" w:eastAsia="ko-KR"/>
              </w:rPr>
              <w:t>10  -  12 students</w:t>
            </w:r>
          </w:p>
        </w:tc>
        <w:tc>
          <w:tcPr>
            <w:tcW w:w="3793" w:type="dxa"/>
          </w:tcPr>
          <w:p w:rsidR="00507D5B" w:rsidRDefault="00507D5B" w:rsidP="00096F99">
            <w:pPr>
              <w:jc w:val="center"/>
              <w:rPr>
                <w:rFonts w:eastAsia="Batang"/>
                <w:b/>
                <w:sz w:val="28"/>
                <w:szCs w:val="28"/>
                <w:shd w:val="clear" w:color="auto" w:fill="D9D9D9"/>
                <w:lang w:val="en-US" w:eastAsia="ko-KR"/>
              </w:rPr>
            </w:pPr>
            <w:r>
              <w:rPr>
                <w:rFonts w:eastAsia="Batang"/>
                <w:b/>
                <w:sz w:val="28"/>
                <w:szCs w:val="28"/>
                <w:shd w:val="clear" w:color="auto" w:fill="D9D9D9"/>
                <w:lang w:val="en-US" w:eastAsia="ko-KR"/>
              </w:rPr>
              <w:t>25 – 27 students</w:t>
            </w:r>
          </w:p>
        </w:tc>
      </w:tr>
      <w:tr w:rsidR="00507D5B" w:rsidTr="00096F99">
        <w:tc>
          <w:tcPr>
            <w:tcW w:w="2694" w:type="dxa"/>
          </w:tcPr>
          <w:p w:rsidR="00507D5B" w:rsidRDefault="00507D5B" w:rsidP="00096F99">
            <w:pPr>
              <w:rPr>
                <w:rFonts w:eastAsia="Batang"/>
                <w:b/>
                <w:sz w:val="28"/>
                <w:szCs w:val="28"/>
                <w:shd w:val="clear" w:color="auto" w:fill="D9D9D9"/>
                <w:lang w:val="en-US" w:eastAsia="ko-KR"/>
              </w:rPr>
            </w:pPr>
            <w:r>
              <w:rPr>
                <w:rFonts w:eastAsia="Batang"/>
                <w:b/>
                <w:sz w:val="28"/>
                <w:szCs w:val="28"/>
                <w:shd w:val="clear" w:color="auto" w:fill="D9D9D9"/>
                <w:lang w:val="en-US" w:eastAsia="ko-KR"/>
              </w:rPr>
              <w:t xml:space="preserve">7. Uniform </w:t>
            </w:r>
          </w:p>
        </w:tc>
        <w:tc>
          <w:tcPr>
            <w:tcW w:w="3827" w:type="dxa"/>
          </w:tcPr>
          <w:p w:rsidR="00507D5B" w:rsidRDefault="00507D5B" w:rsidP="00096F99">
            <w:pPr>
              <w:jc w:val="center"/>
              <w:rPr>
                <w:rFonts w:eastAsia="Batang"/>
                <w:b/>
                <w:sz w:val="28"/>
                <w:szCs w:val="28"/>
                <w:shd w:val="clear" w:color="auto" w:fill="D9D9D9"/>
                <w:lang w:val="en-US" w:eastAsia="ko-KR"/>
              </w:rPr>
            </w:pPr>
            <w:r>
              <w:rPr>
                <w:rFonts w:eastAsia="Batang"/>
                <w:b/>
                <w:sz w:val="28"/>
                <w:szCs w:val="28"/>
                <w:shd w:val="clear" w:color="auto" w:fill="D9D9D9"/>
                <w:lang w:val="en-US" w:eastAsia="ko-KR"/>
              </w:rPr>
              <w:t>Yes</w:t>
            </w:r>
          </w:p>
        </w:tc>
        <w:tc>
          <w:tcPr>
            <w:tcW w:w="3793" w:type="dxa"/>
          </w:tcPr>
          <w:p w:rsidR="00507D5B" w:rsidRDefault="00507D5B" w:rsidP="00096F99">
            <w:pPr>
              <w:jc w:val="center"/>
              <w:rPr>
                <w:rFonts w:eastAsia="Batang"/>
                <w:b/>
                <w:sz w:val="28"/>
                <w:szCs w:val="28"/>
                <w:shd w:val="clear" w:color="auto" w:fill="D9D9D9"/>
                <w:lang w:val="en-US" w:eastAsia="ko-KR"/>
              </w:rPr>
            </w:pPr>
            <w:r>
              <w:rPr>
                <w:rFonts w:eastAsia="Batang"/>
                <w:b/>
                <w:sz w:val="28"/>
                <w:szCs w:val="28"/>
                <w:shd w:val="clear" w:color="auto" w:fill="D9D9D9"/>
                <w:lang w:val="en-US" w:eastAsia="ko-KR"/>
              </w:rPr>
              <w:t>No</w:t>
            </w:r>
          </w:p>
        </w:tc>
      </w:tr>
    </w:tbl>
    <w:p w:rsidR="002B663B" w:rsidRPr="002B663B" w:rsidRDefault="002B663B" w:rsidP="002B663B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</w:pPr>
    </w:p>
    <w:p w:rsidR="002B663B" w:rsidRPr="002B663B" w:rsidRDefault="002B663B" w:rsidP="002B663B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shd w:val="clear" w:color="auto" w:fill="D9D9D9"/>
          <w:lang w:val="en-GB" w:eastAsia="ko-KR"/>
        </w:rPr>
      </w:pPr>
    </w:p>
    <w:p w:rsidR="005F6326" w:rsidRDefault="002B663B" w:rsidP="005F6326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</w:pPr>
      <w:r w:rsidRPr="002B663B"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>REMEMBER TO</w:t>
      </w:r>
      <w:r w:rsidR="005F6326"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>:</w:t>
      </w:r>
    </w:p>
    <w:p w:rsidR="002B663B" w:rsidRDefault="002B663B" w:rsidP="005F6326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</w:pPr>
      <w:r w:rsidRPr="005F6326"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>MAKE AN INTRDUCTION AND A CONCLUSION TO YOUR SPEECH.</w:t>
      </w:r>
    </w:p>
    <w:p w:rsidR="005F6326" w:rsidRDefault="00AB11B2" w:rsidP="005F6326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</w:pPr>
      <w:r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>GIVE A DETAILED DESCRIPTION OF</w:t>
      </w:r>
      <w:r w:rsidR="005F6326"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 xml:space="preserve"> YOUR </w:t>
      </w:r>
      <w:r w:rsidR="00505AF3"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>SCHOOL</w:t>
      </w:r>
    </w:p>
    <w:p w:rsidR="005F6326" w:rsidRPr="005F6326" w:rsidRDefault="005F6326" w:rsidP="005F6326">
      <w:pPr>
        <w:pStyle w:val="a6"/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</w:pPr>
      <w:r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 xml:space="preserve"> </w:t>
      </w:r>
    </w:p>
    <w:p w:rsidR="002B663B" w:rsidRPr="002B663B" w:rsidRDefault="002B663B" w:rsidP="002B663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</w:pPr>
      <w:r w:rsidRPr="002B663B"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 xml:space="preserve">After that answer YOUR </w:t>
      </w:r>
      <w:r w:rsidR="00FC2808"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>FRIEND</w:t>
      </w:r>
      <w:r w:rsidRPr="002B663B"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 xml:space="preserve">’S QUESTIONS. </w:t>
      </w:r>
    </w:p>
    <w:p w:rsidR="002B663B" w:rsidRPr="002B663B" w:rsidRDefault="002B663B" w:rsidP="002B663B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</w:pPr>
    </w:p>
    <w:p w:rsidR="002B663B" w:rsidRPr="002B663B" w:rsidRDefault="002B663B" w:rsidP="00507D5B">
      <w:pPr>
        <w:jc w:val="center"/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</w:pPr>
      <w:r w:rsidRPr="002B663B"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>Task 2</w:t>
      </w:r>
      <w:bookmarkEnd w:id="9"/>
      <w:bookmarkEnd w:id="10"/>
    </w:p>
    <w:p w:rsidR="002B663B" w:rsidRDefault="002B663B" w:rsidP="002B663B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val="en-US" w:eastAsia="ko-KR"/>
        </w:rPr>
      </w:pPr>
      <w:r w:rsidRPr="002B663B">
        <w:rPr>
          <w:rFonts w:ascii="Times New Roman" w:eastAsia="Batang" w:hAnsi="Times New Roman" w:cs="Times New Roman"/>
          <w:sz w:val="28"/>
          <w:szCs w:val="28"/>
          <w:lang w:val="en-US" w:eastAsia="ko-KR"/>
        </w:rPr>
        <w:t>(Dialogue; Time: 2-3 minutes)</w:t>
      </w:r>
    </w:p>
    <w:p w:rsidR="008E17F3" w:rsidRPr="002B663B" w:rsidRDefault="008E17F3" w:rsidP="002B663B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val="en-US" w:eastAsia="ko-KR"/>
        </w:rPr>
      </w:pPr>
    </w:p>
    <w:p w:rsidR="00AA27C5" w:rsidRPr="009E2591" w:rsidRDefault="00BF2DA5" w:rsidP="002B663B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</w:pPr>
      <w:r w:rsidRPr="009E2591"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 xml:space="preserve">1. </w:t>
      </w:r>
      <w:r w:rsidR="002B663B" w:rsidRPr="009E2591"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 xml:space="preserve">Listen to YOUR </w:t>
      </w:r>
      <w:r w:rsidR="00C62898"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>FRIEND</w:t>
      </w:r>
      <w:r w:rsidR="002B663B" w:rsidRPr="009E2591"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 xml:space="preserve">’S speech. </w:t>
      </w:r>
    </w:p>
    <w:p w:rsidR="00AA27C5" w:rsidRDefault="00AA27C5" w:rsidP="002B663B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val="en-US" w:eastAsia="ko-KR"/>
        </w:rPr>
      </w:pPr>
    </w:p>
    <w:p w:rsidR="009E2591" w:rsidRPr="00EE37A4" w:rsidRDefault="00BF2DA5" w:rsidP="009E2591">
      <w:pPr>
        <w:spacing w:after="0" w:line="480" w:lineRule="auto"/>
        <w:contextualSpacing/>
        <w:jc w:val="both"/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</w:pPr>
      <w:r>
        <w:rPr>
          <w:rFonts w:ascii="Times New Roman" w:eastAsia="Batang" w:hAnsi="Times New Roman" w:cs="Times New Roman"/>
          <w:sz w:val="28"/>
          <w:szCs w:val="28"/>
          <w:lang w:val="en-US" w:eastAsia="ko-KR"/>
        </w:rPr>
        <w:t xml:space="preserve">2. </w:t>
      </w:r>
      <w:r w:rsidR="009E2591" w:rsidRPr="00EE37A4"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 xml:space="preserve">Ask your </w:t>
      </w:r>
      <w:r w:rsidR="00C62898"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>FRIEND</w:t>
      </w:r>
      <w:r w:rsidR="009E2591" w:rsidRPr="00EE37A4"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 xml:space="preserve"> 2 questions about the advantages of the school he / she </w:t>
      </w:r>
      <w:proofErr w:type="gramStart"/>
      <w:r w:rsidR="009E2591" w:rsidRPr="00EE37A4"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>has</w:t>
      </w:r>
      <w:proofErr w:type="gramEnd"/>
      <w:r w:rsidR="009E2591" w:rsidRPr="00EE37A4"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 xml:space="preserve"> chosen</w:t>
      </w:r>
      <w:r w:rsidR="009E2591" w:rsidRPr="00CC00D3"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 xml:space="preserve"> </w:t>
      </w:r>
      <w:r w:rsidR="009E2591"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 xml:space="preserve">and the reasons </w:t>
      </w:r>
      <w:r w:rsidR="009E2591"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 xml:space="preserve">why </w:t>
      </w:r>
      <w:r w:rsidR="009E2591"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 xml:space="preserve">he / she does not want to </w:t>
      </w:r>
      <w:r w:rsidR="009E2591" w:rsidRPr="00EE37A4"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>study at</w:t>
      </w:r>
      <w:r w:rsidR="009E2591"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 xml:space="preserve"> the other school</w:t>
      </w:r>
      <w:r w:rsidR="009E2591" w:rsidRPr="00EE37A4"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 xml:space="preserve">. </w:t>
      </w:r>
    </w:p>
    <w:p w:rsidR="008F10D1" w:rsidRDefault="008F10D1" w:rsidP="00B85356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val="en-US" w:eastAsia="ko-KR"/>
        </w:rPr>
      </w:pPr>
    </w:p>
    <w:p w:rsidR="00623193" w:rsidRPr="00956388" w:rsidRDefault="00507D5B" w:rsidP="00811273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</w:pPr>
      <w:r w:rsidRPr="00956388"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 xml:space="preserve">3. </w:t>
      </w:r>
      <w:r w:rsidR="00EB0E26" w:rsidRPr="00956388"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 xml:space="preserve">In CONCLUSION sum up your talk and </w:t>
      </w:r>
      <w:r w:rsidR="008A4509" w:rsidRPr="00956388"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>decide whether you</w:t>
      </w:r>
      <w:r w:rsidR="00811273" w:rsidRPr="00956388"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 xml:space="preserve"> and your </w:t>
      </w:r>
      <w:r w:rsidR="00C62898"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>FRIEND a</w:t>
      </w:r>
      <w:bookmarkStart w:id="11" w:name="_GoBack"/>
      <w:bookmarkEnd w:id="11"/>
      <w:r w:rsidR="008A4509" w:rsidRPr="00956388"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 xml:space="preserve">re going to the same or different schools. </w:t>
      </w:r>
      <w:r w:rsidR="00EB0E26" w:rsidRPr="00956388"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 xml:space="preserve"> Good luck!</w:t>
      </w:r>
    </w:p>
    <w:p w:rsidR="008F10D1" w:rsidRPr="00956388" w:rsidRDefault="008F10D1" w:rsidP="008F10D1">
      <w:pPr>
        <w:pStyle w:val="a6"/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</w:pPr>
    </w:p>
    <w:p w:rsidR="002B663B" w:rsidRPr="002B663B" w:rsidRDefault="002B663B" w:rsidP="002B663B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val="en-US" w:eastAsia="ko-KR"/>
        </w:rPr>
      </w:pPr>
      <w:r w:rsidRPr="002B663B">
        <w:rPr>
          <w:rFonts w:ascii="Times New Roman" w:eastAsia="Batang" w:hAnsi="Times New Roman" w:cs="Times New Roman"/>
          <w:b/>
          <w:sz w:val="28"/>
          <w:szCs w:val="28"/>
          <w:lang w:val="en-US" w:eastAsia="ko-KR"/>
        </w:rPr>
        <w:t>YOUR ANSWER WILL BE RECORDED</w:t>
      </w:r>
    </w:p>
    <w:p w:rsidR="00506654" w:rsidRPr="008F10D1" w:rsidRDefault="00506654">
      <w:pPr>
        <w:rPr>
          <w:lang w:val="en-US"/>
        </w:rPr>
      </w:pPr>
    </w:p>
    <w:sectPr w:rsidR="00506654" w:rsidRPr="008F10D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754" w:rsidRDefault="00A97754" w:rsidP="00F47B3C">
      <w:pPr>
        <w:spacing w:after="0" w:line="240" w:lineRule="auto"/>
      </w:pPr>
      <w:r>
        <w:separator/>
      </w:r>
    </w:p>
  </w:endnote>
  <w:endnote w:type="continuationSeparator" w:id="0">
    <w:p w:rsidR="00A97754" w:rsidRDefault="00A97754" w:rsidP="00F47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754" w:rsidRDefault="00A97754" w:rsidP="00F47B3C">
      <w:pPr>
        <w:spacing w:after="0" w:line="240" w:lineRule="auto"/>
      </w:pPr>
      <w:r>
        <w:separator/>
      </w:r>
    </w:p>
  </w:footnote>
  <w:footnote w:type="continuationSeparator" w:id="0">
    <w:p w:rsidR="00A97754" w:rsidRDefault="00A97754" w:rsidP="00F47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0" w:type="auto"/>
      <w:tblLook w:val="01E0" w:firstRow="1" w:lastRow="1" w:firstColumn="1" w:lastColumn="1" w:noHBand="0" w:noVBand="0"/>
    </w:tblPr>
    <w:tblGrid>
      <w:gridCol w:w="9571"/>
    </w:tblGrid>
    <w:tr w:rsidR="00314093" w:rsidRPr="00314093" w:rsidTr="00D54920">
      <w:tc>
        <w:tcPr>
          <w:tcW w:w="9571" w:type="dxa"/>
        </w:tcPr>
        <w:p w:rsidR="00314093" w:rsidRPr="00314093" w:rsidRDefault="00110836" w:rsidP="00314093">
          <w:pPr>
            <w:spacing w:before="120" w:after="120"/>
            <w:jc w:val="center"/>
            <w:rPr>
              <w:rFonts w:cs="Arial"/>
              <w:b/>
              <w:lang w:eastAsia="en-GB"/>
            </w:rPr>
          </w:pPr>
          <w:r w:rsidRPr="00314093">
            <w:rPr>
              <w:rFonts w:cs="Arial"/>
              <w:b/>
              <w:lang w:eastAsia="en-GB"/>
            </w:rPr>
            <w:t>Всероссийская олимпиада школьников по английскому языку 201</w:t>
          </w:r>
          <w:r w:rsidR="002071AD">
            <w:rPr>
              <w:rFonts w:cs="Arial"/>
              <w:b/>
              <w:lang w:eastAsia="en-GB"/>
            </w:rPr>
            <w:t>7</w:t>
          </w:r>
          <w:r w:rsidRPr="00314093">
            <w:rPr>
              <w:rFonts w:cs="Arial"/>
              <w:b/>
              <w:lang w:eastAsia="en-GB"/>
            </w:rPr>
            <w:t xml:space="preserve"> / 201</w:t>
          </w:r>
          <w:r w:rsidR="002071AD">
            <w:rPr>
              <w:rFonts w:cs="Arial"/>
              <w:b/>
              <w:lang w:eastAsia="en-GB"/>
            </w:rPr>
            <w:t>8</w:t>
          </w:r>
        </w:p>
        <w:p w:rsidR="00314093" w:rsidRPr="00314093" w:rsidRDefault="00110836" w:rsidP="00314093">
          <w:pPr>
            <w:spacing w:before="120" w:after="120"/>
            <w:jc w:val="center"/>
            <w:rPr>
              <w:rFonts w:cs="Arial"/>
              <w:b/>
              <w:lang w:val="en-US" w:eastAsia="en-GB"/>
            </w:rPr>
          </w:pPr>
          <w:r w:rsidRPr="00314093">
            <w:rPr>
              <w:rFonts w:cs="Arial"/>
              <w:b/>
              <w:lang w:eastAsia="en-GB"/>
            </w:rPr>
            <w:t>муниципальный этап</w:t>
          </w:r>
        </w:p>
        <w:p w:rsidR="00314093" w:rsidRPr="00314093" w:rsidRDefault="00F47B3C" w:rsidP="00F47B3C">
          <w:pPr>
            <w:spacing w:before="120" w:after="120"/>
            <w:jc w:val="center"/>
            <w:rPr>
              <w:rFonts w:cs="Arial"/>
              <w:b/>
              <w:szCs w:val="28"/>
              <w:lang w:eastAsia="en-GB"/>
            </w:rPr>
          </w:pPr>
          <w:r>
            <w:rPr>
              <w:rFonts w:cs="Arial"/>
              <w:b/>
              <w:lang w:val="en-US" w:eastAsia="en-GB"/>
            </w:rPr>
            <w:t>7</w:t>
          </w:r>
          <w:r w:rsidR="00110836" w:rsidRPr="00314093">
            <w:rPr>
              <w:rFonts w:cs="Arial"/>
              <w:b/>
              <w:lang w:eastAsia="en-GB"/>
            </w:rPr>
            <w:t xml:space="preserve"> – </w:t>
          </w:r>
          <w:r>
            <w:rPr>
              <w:rFonts w:cs="Arial"/>
              <w:b/>
              <w:lang w:val="en-US" w:eastAsia="en-GB"/>
            </w:rPr>
            <w:t>8</w:t>
          </w:r>
          <w:r w:rsidR="00110836" w:rsidRPr="00314093">
            <w:rPr>
              <w:rFonts w:cs="Arial"/>
              <w:b/>
              <w:lang w:eastAsia="en-GB"/>
            </w:rPr>
            <w:t>-е классы</w:t>
          </w:r>
        </w:p>
      </w:tc>
    </w:tr>
  </w:tbl>
  <w:p w:rsidR="00314093" w:rsidRPr="00314093" w:rsidRDefault="00A97754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00140"/>
    <w:multiLevelType w:val="hybridMultilevel"/>
    <w:tmpl w:val="BF28E9AE"/>
    <w:lvl w:ilvl="0" w:tplc="3DEAB6C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85057"/>
    <w:multiLevelType w:val="hybridMultilevel"/>
    <w:tmpl w:val="C5E0BA04"/>
    <w:lvl w:ilvl="0" w:tplc="5D8C1A5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91809"/>
    <w:multiLevelType w:val="hybridMultilevel"/>
    <w:tmpl w:val="34E6E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FC42A6"/>
    <w:multiLevelType w:val="hybridMultilevel"/>
    <w:tmpl w:val="F1F27C52"/>
    <w:lvl w:ilvl="0" w:tplc="CAF22DF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829FA"/>
    <w:multiLevelType w:val="hybridMultilevel"/>
    <w:tmpl w:val="E438D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8237AB"/>
    <w:multiLevelType w:val="hybridMultilevel"/>
    <w:tmpl w:val="A25417FA"/>
    <w:lvl w:ilvl="0" w:tplc="E640BEF0">
      <w:start w:val="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85427C"/>
    <w:multiLevelType w:val="hybridMultilevel"/>
    <w:tmpl w:val="18F00A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3B"/>
    <w:rsid w:val="00063992"/>
    <w:rsid w:val="00064D92"/>
    <w:rsid w:val="0006625F"/>
    <w:rsid w:val="000A3AFF"/>
    <w:rsid w:val="000F6010"/>
    <w:rsid w:val="00110836"/>
    <w:rsid w:val="002071AD"/>
    <w:rsid w:val="002966EF"/>
    <w:rsid w:val="002B663B"/>
    <w:rsid w:val="003701D7"/>
    <w:rsid w:val="003D3A76"/>
    <w:rsid w:val="004550C6"/>
    <w:rsid w:val="00463A8B"/>
    <w:rsid w:val="00505AF3"/>
    <w:rsid w:val="00506654"/>
    <w:rsid w:val="00507D5B"/>
    <w:rsid w:val="00554C81"/>
    <w:rsid w:val="005A182B"/>
    <w:rsid w:val="005B47CE"/>
    <w:rsid w:val="005F6326"/>
    <w:rsid w:val="005F7A7E"/>
    <w:rsid w:val="00623193"/>
    <w:rsid w:val="007704A5"/>
    <w:rsid w:val="00795538"/>
    <w:rsid w:val="007E2299"/>
    <w:rsid w:val="00810A6F"/>
    <w:rsid w:val="00811273"/>
    <w:rsid w:val="008158D7"/>
    <w:rsid w:val="0086107D"/>
    <w:rsid w:val="008A4509"/>
    <w:rsid w:val="008E17F3"/>
    <w:rsid w:val="008E4465"/>
    <w:rsid w:val="008F10D1"/>
    <w:rsid w:val="00956388"/>
    <w:rsid w:val="009E2591"/>
    <w:rsid w:val="00A031E9"/>
    <w:rsid w:val="00A8117B"/>
    <w:rsid w:val="00A86719"/>
    <w:rsid w:val="00A9090E"/>
    <w:rsid w:val="00A97754"/>
    <w:rsid w:val="00AA27C5"/>
    <w:rsid w:val="00AB11B2"/>
    <w:rsid w:val="00AD3A44"/>
    <w:rsid w:val="00B5306A"/>
    <w:rsid w:val="00B85356"/>
    <w:rsid w:val="00BF2DA5"/>
    <w:rsid w:val="00C62898"/>
    <w:rsid w:val="00D23F1C"/>
    <w:rsid w:val="00D6582F"/>
    <w:rsid w:val="00D733C8"/>
    <w:rsid w:val="00D86FEC"/>
    <w:rsid w:val="00E05531"/>
    <w:rsid w:val="00E11842"/>
    <w:rsid w:val="00E25021"/>
    <w:rsid w:val="00E76208"/>
    <w:rsid w:val="00E92915"/>
    <w:rsid w:val="00EB0E26"/>
    <w:rsid w:val="00ED2FFC"/>
    <w:rsid w:val="00F47B3C"/>
    <w:rsid w:val="00FA5D9A"/>
    <w:rsid w:val="00FC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6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B663B"/>
    <w:pPr>
      <w:tabs>
        <w:tab w:val="center" w:pos="4677"/>
        <w:tab w:val="right" w:pos="9355"/>
      </w:tabs>
      <w:spacing w:after="0" w:line="240" w:lineRule="auto"/>
    </w:pPr>
    <w:rPr>
      <w:rFonts w:ascii="Times New Roman" w:eastAsia="Batang" w:hAnsi="Times New Roman" w:cs="Times New Roman"/>
      <w:sz w:val="24"/>
      <w:szCs w:val="24"/>
      <w:lang w:val="en-GB" w:eastAsia="ko-KR"/>
    </w:rPr>
  </w:style>
  <w:style w:type="character" w:customStyle="1" w:styleId="a5">
    <w:name w:val="Верхний колонтитул Знак"/>
    <w:basedOn w:val="a0"/>
    <w:link w:val="a4"/>
    <w:uiPriority w:val="99"/>
    <w:rsid w:val="002B663B"/>
    <w:rPr>
      <w:rFonts w:ascii="Times New Roman" w:eastAsia="Batang" w:hAnsi="Times New Roman" w:cs="Times New Roman"/>
      <w:sz w:val="24"/>
      <w:szCs w:val="24"/>
      <w:lang w:val="en-GB" w:eastAsia="ko-KR"/>
    </w:rPr>
  </w:style>
  <w:style w:type="paragraph" w:styleId="a6">
    <w:name w:val="List Paragraph"/>
    <w:basedOn w:val="a"/>
    <w:uiPriority w:val="34"/>
    <w:qFormat/>
    <w:rsid w:val="008F10D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F47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7B3C"/>
  </w:style>
  <w:style w:type="paragraph" w:styleId="a9">
    <w:name w:val="Balloon Text"/>
    <w:basedOn w:val="a"/>
    <w:link w:val="aa"/>
    <w:uiPriority w:val="99"/>
    <w:semiHidden/>
    <w:unhideWhenUsed/>
    <w:rsid w:val="00A86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67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6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B663B"/>
    <w:pPr>
      <w:tabs>
        <w:tab w:val="center" w:pos="4677"/>
        <w:tab w:val="right" w:pos="9355"/>
      </w:tabs>
      <w:spacing w:after="0" w:line="240" w:lineRule="auto"/>
    </w:pPr>
    <w:rPr>
      <w:rFonts w:ascii="Times New Roman" w:eastAsia="Batang" w:hAnsi="Times New Roman" w:cs="Times New Roman"/>
      <w:sz w:val="24"/>
      <w:szCs w:val="24"/>
      <w:lang w:val="en-GB" w:eastAsia="ko-KR"/>
    </w:rPr>
  </w:style>
  <w:style w:type="character" w:customStyle="1" w:styleId="a5">
    <w:name w:val="Верхний колонтитул Знак"/>
    <w:basedOn w:val="a0"/>
    <w:link w:val="a4"/>
    <w:uiPriority w:val="99"/>
    <w:rsid w:val="002B663B"/>
    <w:rPr>
      <w:rFonts w:ascii="Times New Roman" w:eastAsia="Batang" w:hAnsi="Times New Roman" w:cs="Times New Roman"/>
      <w:sz w:val="24"/>
      <w:szCs w:val="24"/>
      <w:lang w:val="en-GB" w:eastAsia="ko-KR"/>
    </w:rPr>
  </w:style>
  <w:style w:type="paragraph" w:styleId="a6">
    <w:name w:val="List Paragraph"/>
    <w:basedOn w:val="a"/>
    <w:uiPriority w:val="34"/>
    <w:qFormat/>
    <w:rsid w:val="008F10D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F47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7B3C"/>
  </w:style>
  <w:style w:type="paragraph" w:styleId="a9">
    <w:name w:val="Balloon Text"/>
    <w:basedOn w:val="a"/>
    <w:link w:val="aa"/>
    <w:uiPriority w:val="99"/>
    <w:semiHidden/>
    <w:unhideWhenUsed/>
    <w:rsid w:val="00A86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67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56</cp:revision>
  <dcterms:created xsi:type="dcterms:W3CDTF">2016-05-24T10:25:00Z</dcterms:created>
  <dcterms:modified xsi:type="dcterms:W3CDTF">2017-10-03T20:14:00Z</dcterms:modified>
</cp:coreProperties>
</file>